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F949A4" w:rsidP="00D71EF3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F949A4">
        <w:rPr>
          <w:b/>
          <w:color w:val="000000"/>
          <w:sz w:val="24"/>
          <w:szCs w:val="24"/>
        </w:rPr>
        <w:t>Б</w:t>
      </w:r>
      <w:proofErr w:type="gramStart"/>
      <w:r w:rsidRPr="00F949A4">
        <w:rPr>
          <w:b/>
          <w:color w:val="000000"/>
          <w:sz w:val="24"/>
          <w:szCs w:val="24"/>
        </w:rPr>
        <w:t>1.</w:t>
      </w:r>
      <w:r w:rsidR="006E3C6A">
        <w:rPr>
          <w:b/>
          <w:color w:val="000000"/>
          <w:sz w:val="24"/>
          <w:szCs w:val="24"/>
        </w:rPr>
        <w:t>О</w:t>
      </w:r>
      <w:r w:rsidRPr="00F949A4">
        <w:rPr>
          <w:b/>
          <w:color w:val="000000"/>
          <w:sz w:val="24"/>
          <w:szCs w:val="24"/>
        </w:rPr>
        <w:t>.</w:t>
      </w:r>
      <w:proofErr w:type="gramEnd"/>
      <w:r w:rsidR="006E3C6A">
        <w:rPr>
          <w:b/>
          <w:color w:val="000000"/>
          <w:sz w:val="24"/>
          <w:szCs w:val="24"/>
        </w:rPr>
        <w:t>11</w:t>
      </w:r>
      <w:r w:rsidRPr="00F949A4">
        <w:rPr>
          <w:b/>
          <w:color w:val="000000"/>
          <w:sz w:val="24"/>
          <w:szCs w:val="24"/>
        </w:rPr>
        <w:t xml:space="preserve"> РУССКИЙ ЯЗЫК В ПРОФЕССИОНАЛЬН</w:t>
      </w:r>
      <w:r w:rsidR="00D71EF3">
        <w:rPr>
          <w:b/>
          <w:color w:val="000000"/>
          <w:sz w:val="24"/>
          <w:szCs w:val="24"/>
        </w:rPr>
        <w:t>ОМ</w:t>
      </w:r>
      <w:r w:rsidRPr="00F949A4">
        <w:rPr>
          <w:b/>
          <w:color w:val="000000"/>
          <w:sz w:val="24"/>
          <w:szCs w:val="24"/>
        </w:rPr>
        <w:t xml:space="preserve"> </w:t>
      </w:r>
      <w:r w:rsidR="00D71EF3">
        <w:rPr>
          <w:b/>
          <w:color w:val="000000"/>
          <w:sz w:val="24"/>
          <w:szCs w:val="24"/>
        </w:rPr>
        <w:t>ВЗАИМОДЕЙСТВИИ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A1F37">
        <w:rPr>
          <w:b/>
          <w:sz w:val="24"/>
          <w:szCs w:val="24"/>
        </w:rPr>
        <w:t>4</w:t>
      </w:r>
      <w:r w:rsidR="00DC76E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</w:t>
      </w:r>
      <w:r w:rsidR="009A1F3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DC76E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DC76EC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C76EC">
        <w:rPr>
          <w:b/>
          <w:sz w:val="24"/>
          <w:szCs w:val="24"/>
        </w:rPr>
        <w:t>Теория перевода и межкультурная коммуникация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D71EF3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Pr="004D065C">
        <w:rPr>
          <w:bCs/>
          <w:sz w:val="24"/>
          <w:szCs w:val="24"/>
        </w:rPr>
        <w:t>202</w:t>
      </w:r>
      <w:r w:rsidR="00FD53AC">
        <w:rPr>
          <w:bCs/>
          <w:sz w:val="24"/>
          <w:szCs w:val="24"/>
        </w:rPr>
        <w:t>2</w:t>
      </w:r>
      <w:r w:rsidRPr="004D065C"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71EF3">
        <w:rPr>
          <w:sz w:val="24"/>
          <w:szCs w:val="24"/>
        </w:rPr>
        <w:t>202</w:t>
      </w:r>
      <w:r w:rsidR="00FD53AC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D71E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0D08" w:rsidRPr="003C0E55" w:rsidRDefault="00920D08" w:rsidP="00D71EF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0D08" w:rsidRPr="003C0E55" w:rsidRDefault="00920D08" w:rsidP="00D71E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920D08" w:rsidRPr="003C0E55" w:rsidRDefault="00920D08" w:rsidP="00D71EF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920D08" w:rsidRPr="007723E4" w:rsidRDefault="00920D08" w:rsidP="00D71EF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316E9" w:rsidRPr="003C0E55" w:rsidTr="00D71EF3">
        <w:trPr>
          <w:trHeight w:val="673"/>
        </w:trPr>
        <w:tc>
          <w:tcPr>
            <w:tcW w:w="993" w:type="dxa"/>
            <w:vMerge w:val="restart"/>
            <w:shd w:val="clear" w:color="auto" w:fill="auto"/>
          </w:tcPr>
          <w:p w:rsidR="001316E9" w:rsidRPr="0095632D" w:rsidRDefault="001316E9" w:rsidP="009A1F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316E9" w:rsidRPr="0095632D" w:rsidRDefault="001316E9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1CF2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B1CF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B1CF2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1316E9" w:rsidRPr="00275F79" w:rsidRDefault="001316E9" w:rsidP="00D71EF3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4714AE">
              <w:rPr>
                <w:b/>
                <w:sz w:val="24"/>
                <w:szCs w:val="24"/>
              </w:rPr>
              <w:t>ИУК-4.1</w:t>
            </w:r>
            <w:r w:rsidRPr="001316E9">
              <w:rPr>
                <w:sz w:val="24"/>
                <w:szCs w:val="24"/>
              </w:rPr>
              <w:t xml:space="preserve"> Выбирает</w:t>
            </w:r>
            <w:r w:rsidR="00D71EF3">
              <w:rPr>
                <w:sz w:val="24"/>
                <w:szCs w:val="24"/>
              </w:rPr>
              <w:t xml:space="preserve"> </w:t>
            </w:r>
            <w:r w:rsidRPr="001316E9">
              <w:rPr>
                <w:sz w:val="24"/>
                <w:szCs w:val="24"/>
              </w:rPr>
              <w:t>на государственном языке Российской Федерации и иностранном (-ых) языке (-ах) коммуникативно приемлемые стиль общения, вербальные и невербальные средства взаимодействия</w:t>
            </w:r>
          </w:p>
        </w:tc>
      </w:tr>
      <w:tr w:rsidR="001316E9" w:rsidRPr="003C0E55" w:rsidTr="00D71EF3">
        <w:trPr>
          <w:trHeight w:val="673"/>
        </w:trPr>
        <w:tc>
          <w:tcPr>
            <w:tcW w:w="993" w:type="dxa"/>
            <w:vMerge/>
            <w:shd w:val="clear" w:color="auto" w:fill="auto"/>
          </w:tcPr>
          <w:p w:rsidR="001316E9" w:rsidRDefault="001316E9" w:rsidP="009A1F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316E9" w:rsidRPr="00BB1CF2" w:rsidRDefault="001316E9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316E9" w:rsidRPr="00275F79" w:rsidRDefault="001316E9" w:rsidP="00D71EF3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4714AE">
              <w:rPr>
                <w:b/>
                <w:sz w:val="24"/>
                <w:szCs w:val="24"/>
              </w:rPr>
              <w:t>ИУК-4.2</w:t>
            </w:r>
            <w:r w:rsidRPr="001316E9">
              <w:rPr>
                <w:sz w:val="24"/>
                <w:szCs w:val="24"/>
              </w:rPr>
              <w:t xml:space="preserve"> Аргументированно и ясно строит устную и письменную речь, формулирует свою точку зрения, ведет дискуссию и полемику на государственном языке Российской Федерации и иностранном (-ых) языке (-ах)</w:t>
            </w:r>
          </w:p>
        </w:tc>
      </w:tr>
      <w:tr w:rsidR="001316E9" w:rsidRPr="003C0E55" w:rsidTr="00D71EF3">
        <w:trPr>
          <w:trHeight w:val="673"/>
        </w:trPr>
        <w:tc>
          <w:tcPr>
            <w:tcW w:w="993" w:type="dxa"/>
            <w:vMerge/>
            <w:shd w:val="clear" w:color="auto" w:fill="auto"/>
          </w:tcPr>
          <w:p w:rsidR="001316E9" w:rsidRDefault="001316E9" w:rsidP="009A1F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316E9" w:rsidRPr="00BB1CF2" w:rsidRDefault="001316E9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316E9" w:rsidRPr="00275F79" w:rsidRDefault="001316E9" w:rsidP="00D71EF3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4714AE">
              <w:rPr>
                <w:b/>
                <w:sz w:val="24"/>
                <w:szCs w:val="24"/>
              </w:rPr>
              <w:t>ИУК-4.3</w:t>
            </w:r>
            <w:r w:rsidRPr="001316E9">
              <w:rPr>
                <w:sz w:val="24"/>
                <w:szCs w:val="24"/>
              </w:rPr>
              <w:t xml:space="preserve"> Ведет переписку, в том числе деловую, учитывая особенности стилистики официальных и неофициальных писем на государственном языке Российской Федерации и иностранном (-ых) языке (-ах)</w:t>
            </w:r>
          </w:p>
        </w:tc>
      </w:tr>
      <w:tr w:rsidR="00F632CD" w:rsidRPr="003C0E55" w:rsidTr="00D71EF3">
        <w:trPr>
          <w:trHeight w:val="767"/>
        </w:trPr>
        <w:tc>
          <w:tcPr>
            <w:tcW w:w="993" w:type="dxa"/>
            <w:vMerge w:val="restart"/>
            <w:shd w:val="clear" w:color="auto" w:fill="auto"/>
          </w:tcPr>
          <w:p w:rsidR="00F632CD" w:rsidRDefault="00F632CD" w:rsidP="00DF39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7">
              <w:rPr>
                <w:color w:val="000000"/>
                <w:sz w:val="24"/>
                <w:szCs w:val="24"/>
                <w:lang w:eastAsia="ru-RU"/>
              </w:rPr>
              <w:t>ОПК</w:t>
            </w:r>
            <w:r>
              <w:rPr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632CD" w:rsidRPr="0095632D" w:rsidRDefault="00F632CD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A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F632CD" w:rsidRPr="00F632CD" w:rsidRDefault="00F632CD" w:rsidP="00D71EF3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714AE">
              <w:rPr>
                <w:b/>
                <w:sz w:val="24"/>
                <w:szCs w:val="24"/>
              </w:rPr>
              <w:t>ИОПК-2.1</w:t>
            </w:r>
            <w:r w:rsidR="00D71EF3">
              <w:rPr>
                <w:sz w:val="24"/>
                <w:szCs w:val="24"/>
              </w:rPr>
              <w:t xml:space="preserve"> </w:t>
            </w:r>
            <w:r w:rsidRPr="00F632CD">
              <w:rPr>
                <w:sz w:val="24"/>
                <w:szCs w:val="24"/>
              </w:rPr>
              <w:t xml:space="preserve">Демонстрирует знание компонентов основных и дополнительных образовательных программ </w:t>
            </w:r>
          </w:p>
        </w:tc>
      </w:tr>
      <w:tr w:rsidR="00F632CD" w:rsidRPr="003C0E55" w:rsidTr="00D71EF3">
        <w:trPr>
          <w:trHeight w:val="767"/>
        </w:trPr>
        <w:tc>
          <w:tcPr>
            <w:tcW w:w="993" w:type="dxa"/>
            <w:vMerge/>
            <w:shd w:val="clear" w:color="auto" w:fill="auto"/>
          </w:tcPr>
          <w:p w:rsidR="00F632CD" w:rsidRPr="009A1F37" w:rsidRDefault="00F632CD" w:rsidP="00DF393C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2CD" w:rsidRPr="00B3763A" w:rsidRDefault="00F632CD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2CD" w:rsidRPr="00F632CD" w:rsidRDefault="00F632CD" w:rsidP="004714AE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714AE">
              <w:rPr>
                <w:b/>
                <w:sz w:val="24"/>
                <w:szCs w:val="24"/>
              </w:rPr>
              <w:t>ИОПК-2.2</w:t>
            </w:r>
            <w:r w:rsidRPr="00F632CD">
              <w:rPr>
                <w:sz w:val="24"/>
                <w:szCs w:val="24"/>
              </w:rPr>
              <w:t xml:space="preserve">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F632CD" w:rsidRPr="003C0E55" w:rsidTr="00D71EF3">
        <w:trPr>
          <w:trHeight w:val="767"/>
        </w:trPr>
        <w:tc>
          <w:tcPr>
            <w:tcW w:w="993" w:type="dxa"/>
            <w:vMerge/>
            <w:shd w:val="clear" w:color="auto" w:fill="auto"/>
          </w:tcPr>
          <w:p w:rsidR="00F632CD" w:rsidRPr="009A1F37" w:rsidRDefault="00F632CD" w:rsidP="00DF393C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632CD" w:rsidRPr="00B3763A" w:rsidRDefault="00F632CD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632CD" w:rsidRPr="00F632CD" w:rsidRDefault="00F632CD" w:rsidP="00D71EF3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714AE">
              <w:rPr>
                <w:b/>
                <w:sz w:val="24"/>
                <w:szCs w:val="24"/>
              </w:rPr>
              <w:t>ИОПК-2.3</w:t>
            </w:r>
            <w:r w:rsidRPr="00F632CD">
              <w:rPr>
                <w:sz w:val="24"/>
                <w:szCs w:val="24"/>
              </w:rPr>
              <w:t xml:space="preserve">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E3235B" w:rsidRPr="003C0E55" w:rsidTr="00D71EF3">
        <w:trPr>
          <w:trHeight w:val="480"/>
        </w:trPr>
        <w:tc>
          <w:tcPr>
            <w:tcW w:w="993" w:type="dxa"/>
            <w:vMerge w:val="restart"/>
            <w:shd w:val="clear" w:color="auto" w:fill="auto"/>
          </w:tcPr>
          <w:p w:rsidR="00E3235B" w:rsidRPr="009A1F37" w:rsidRDefault="00E3235B" w:rsidP="009A1F37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A1F37">
              <w:rPr>
                <w:color w:val="00000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3235B" w:rsidRPr="0095632D" w:rsidRDefault="00E3235B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B3763A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B376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961" w:type="dxa"/>
          </w:tcPr>
          <w:p w:rsidR="00E3235B" w:rsidRPr="00E3235B" w:rsidRDefault="00E3235B" w:rsidP="00D71EF3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714AE">
              <w:rPr>
                <w:b/>
                <w:sz w:val="24"/>
                <w:szCs w:val="24"/>
              </w:rPr>
              <w:t>ИПК-4.1</w:t>
            </w:r>
            <w:r w:rsidRPr="00E3235B">
              <w:rPr>
                <w:sz w:val="24"/>
                <w:szCs w:val="24"/>
              </w:rPr>
              <w:t xml:space="preserve">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E3235B" w:rsidRPr="003C0E55" w:rsidTr="00D71EF3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E3235B" w:rsidRPr="009A1F37" w:rsidRDefault="00E3235B" w:rsidP="009A1F37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3235B" w:rsidRPr="00B3763A" w:rsidRDefault="00E3235B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3235B" w:rsidRPr="00E3235B" w:rsidRDefault="00D71EF3" w:rsidP="00D71EF3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714AE">
              <w:rPr>
                <w:b/>
                <w:sz w:val="24"/>
                <w:szCs w:val="24"/>
              </w:rPr>
              <w:t>ИПК-4.2</w:t>
            </w:r>
            <w:r w:rsidR="00E3235B" w:rsidRPr="00E3235B">
              <w:rPr>
                <w:sz w:val="24"/>
                <w:szCs w:val="24"/>
              </w:rPr>
              <w:t xml:space="preserve">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E3235B" w:rsidRPr="003C0E55" w:rsidTr="00D71EF3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E3235B" w:rsidRPr="009A1F37" w:rsidRDefault="00E3235B" w:rsidP="009A1F37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3235B" w:rsidRPr="00B3763A" w:rsidRDefault="00E3235B" w:rsidP="00D71EF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3235B" w:rsidRPr="00E3235B" w:rsidRDefault="00D71EF3" w:rsidP="00D71EF3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714AE">
              <w:rPr>
                <w:b/>
                <w:sz w:val="24"/>
                <w:szCs w:val="24"/>
              </w:rPr>
              <w:t>ИПК-4.3</w:t>
            </w:r>
            <w:r w:rsidR="00E3235B" w:rsidRPr="00E3235B">
              <w:rPr>
                <w:sz w:val="24"/>
                <w:szCs w:val="24"/>
              </w:rPr>
              <w:t xml:space="preserve"> Применяет способы воспитания и духовно-нравственного развития личности в учебной и </w:t>
            </w:r>
            <w:proofErr w:type="spellStart"/>
            <w:r w:rsidR="00E3235B" w:rsidRPr="00E3235B">
              <w:rPr>
                <w:sz w:val="24"/>
                <w:szCs w:val="24"/>
              </w:rPr>
              <w:t>внеучебной</w:t>
            </w:r>
            <w:proofErr w:type="spellEnd"/>
            <w:r w:rsidR="00E3235B" w:rsidRPr="00E3235B">
              <w:rPr>
                <w:sz w:val="24"/>
                <w:szCs w:val="24"/>
              </w:rPr>
              <w:t xml:space="preserve"> деятельности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B031AA" w:rsidRPr="00B031AA">
        <w:rPr>
          <w:color w:val="000000"/>
          <w:sz w:val="24"/>
          <w:szCs w:val="24"/>
        </w:rPr>
        <w:t>повысить уровень владения русским языком в сфере профессиональной коммуникации</w:t>
      </w:r>
      <w:r w:rsidR="00B031AA">
        <w:rPr>
          <w:color w:val="000000"/>
          <w:sz w:val="24"/>
          <w:szCs w:val="24"/>
        </w:rPr>
        <w:t xml:space="preserve"> с целью </w:t>
      </w:r>
      <w:r w:rsidR="00B031AA" w:rsidRPr="00B031AA">
        <w:rPr>
          <w:color w:val="000000"/>
          <w:sz w:val="24"/>
          <w:szCs w:val="24"/>
        </w:rPr>
        <w:t>успешно</w:t>
      </w:r>
      <w:r w:rsidR="00B031AA">
        <w:rPr>
          <w:color w:val="000000"/>
          <w:sz w:val="24"/>
          <w:szCs w:val="24"/>
        </w:rPr>
        <w:t>го</w:t>
      </w:r>
      <w:r w:rsidR="00B031AA" w:rsidRPr="00B031AA">
        <w:rPr>
          <w:color w:val="000000"/>
          <w:sz w:val="24"/>
          <w:szCs w:val="24"/>
        </w:rPr>
        <w:t xml:space="preserve"> взаимодейств</w:t>
      </w:r>
      <w:r w:rsidR="00B031AA">
        <w:rPr>
          <w:color w:val="000000"/>
          <w:sz w:val="24"/>
          <w:szCs w:val="24"/>
        </w:rPr>
        <w:t>ия</w:t>
      </w:r>
      <w:r w:rsidR="00B031AA" w:rsidRPr="00B031AA">
        <w:rPr>
          <w:color w:val="000000"/>
          <w:sz w:val="24"/>
          <w:szCs w:val="24"/>
        </w:rPr>
        <w:t xml:space="preserve"> с участниками </w:t>
      </w:r>
      <w:r w:rsidR="00B031AA" w:rsidRPr="00B031AA">
        <w:rPr>
          <w:color w:val="000000"/>
          <w:sz w:val="24"/>
          <w:szCs w:val="24"/>
        </w:rPr>
        <w:lastRenderedPageBreak/>
        <w:t>образовательного процесса</w:t>
      </w:r>
      <w:r w:rsidR="00B031AA">
        <w:rPr>
          <w:color w:val="000000"/>
          <w:sz w:val="24"/>
          <w:szCs w:val="24"/>
        </w:rPr>
        <w:t>;</w:t>
      </w:r>
      <w:r w:rsidR="00B031AA" w:rsidRPr="00B031AA">
        <w:rPr>
          <w:color w:val="000000"/>
          <w:sz w:val="24"/>
          <w:szCs w:val="24"/>
        </w:rPr>
        <w:t xml:space="preserve"> формирование у студентов коммуникативной компетенции, необходимой для адекватного профессионального общения в сфере их деятельности.</w:t>
      </w:r>
    </w:p>
    <w:p w:rsidR="00920D08" w:rsidRPr="003C0E55" w:rsidRDefault="00920D08" w:rsidP="00B92CE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2D3435" w:rsidRDefault="002D3435" w:rsidP="00B92CE2">
      <w:pPr>
        <w:pStyle w:val="ad"/>
        <w:spacing w:line="240" w:lineRule="auto"/>
        <w:ind w:left="0" w:firstLine="0"/>
        <w:rPr>
          <w:bCs/>
          <w:kern w:val="0"/>
          <w:sz w:val="24"/>
          <w:szCs w:val="22"/>
          <w:lang w:eastAsia="en-US"/>
        </w:rPr>
      </w:pPr>
      <w:r>
        <w:rPr>
          <w:sz w:val="24"/>
          <w:szCs w:val="24"/>
        </w:rPr>
        <w:t>-</w:t>
      </w:r>
      <w:r w:rsidRPr="002D3435">
        <w:rPr>
          <w:bCs/>
          <w:kern w:val="0"/>
          <w:sz w:val="24"/>
          <w:szCs w:val="22"/>
          <w:lang w:eastAsia="en-US"/>
        </w:rPr>
        <w:t xml:space="preserve">  в педагогической деятельности: владение навыками хорошей речи для успешного осуществления профессиональной деятельности</w:t>
      </w:r>
      <w:r>
        <w:rPr>
          <w:bCs/>
          <w:kern w:val="0"/>
          <w:sz w:val="24"/>
          <w:szCs w:val="22"/>
          <w:lang w:eastAsia="en-US"/>
        </w:rPr>
        <w:t>;</w:t>
      </w:r>
      <w:r w:rsidRPr="002D3435">
        <w:rPr>
          <w:bCs/>
          <w:kern w:val="0"/>
          <w:sz w:val="24"/>
          <w:szCs w:val="22"/>
          <w:lang w:eastAsia="en-US"/>
        </w:rPr>
        <w:t xml:space="preserve"> </w:t>
      </w:r>
    </w:p>
    <w:p w:rsidR="002D3435" w:rsidRDefault="002D3435" w:rsidP="00B92CE2">
      <w:pPr>
        <w:pStyle w:val="ad"/>
        <w:spacing w:line="240" w:lineRule="auto"/>
        <w:ind w:left="0" w:firstLine="0"/>
        <w:rPr>
          <w:bCs/>
          <w:kern w:val="0"/>
          <w:sz w:val="24"/>
          <w:szCs w:val="22"/>
          <w:lang w:eastAsia="en-US"/>
        </w:rPr>
      </w:pPr>
      <w:r>
        <w:rPr>
          <w:bCs/>
          <w:kern w:val="0"/>
          <w:sz w:val="24"/>
          <w:szCs w:val="22"/>
          <w:lang w:eastAsia="en-US"/>
        </w:rPr>
        <w:t xml:space="preserve">- </w:t>
      </w:r>
      <w:r w:rsidRPr="002D3435">
        <w:rPr>
          <w:bCs/>
          <w:kern w:val="0"/>
          <w:sz w:val="24"/>
          <w:szCs w:val="22"/>
          <w:lang w:eastAsia="en-US"/>
        </w:rPr>
        <w:t>повышение речевой культуры педагога</w:t>
      </w:r>
      <w:r>
        <w:rPr>
          <w:bCs/>
          <w:kern w:val="0"/>
          <w:sz w:val="24"/>
          <w:szCs w:val="22"/>
          <w:lang w:eastAsia="en-US"/>
        </w:rPr>
        <w:t>;</w:t>
      </w:r>
      <w:r w:rsidRPr="002D3435">
        <w:rPr>
          <w:bCs/>
          <w:kern w:val="0"/>
          <w:sz w:val="24"/>
          <w:szCs w:val="22"/>
          <w:lang w:eastAsia="en-US"/>
        </w:rPr>
        <w:t xml:space="preserve"> </w:t>
      </w:r>
    </w:p>
    <w:p w:rsidR="002D3435" w:rsidRPr="002D3435" w:rsidRDefault="002D3435" w:rsidP="00B92CE2">
      <w:pPr>
        <w:pStyle w:val="ad"/>
        <w:spacing w:line="240" w:lineRule="auto"/>
        <w:ind w:left="0" w:firstLine="0"/>
        <w:rPr>
          <w:bCs/>
          <w:kern w:val="0"/>
          <w:sz w:val="24"/>
          <w:szCs w:val="22"/>
          <w:lang w:eastAsia="en-US"/>
        </w:rPr>
      </w:pPr>
      <w:r>
        <w:rPr>
          <w:bCs/>
          <w:kern w:val="0"/>
          <w:sz w:val="24"/>
          <w:szCs w:val="22"/>
          <w:lang w:eastAsia="en-US"/>
        </w:rPr>
        <w:t xml:space="preserve">- </w:t>
      </w:r>
      <w:r w:rsidRPr="002D3435">
        <w:rPr>
          <w:bCs/>
          <w:kern w:val="0"/>
          <w:sz w:val="24"/>
          <w:szCs w:val="22"/>
          <w:lang w:eastAsia="en-US"/>
        </w:rPr>
        <w:t xml:space="preserve">владение учебно-научным стилем русского литературного языка в сфере профессиональной деятельности; </w:t>
      </w:r>
    </w:p>
    <w:p w:rsidR="002D3435" w:rsidRPr="002D3435" w:rsidRDefault="002D3435" w:rsidP="00B92CE2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Cs/>
          <w:kern w:val="0"/>
          <w:sz w:val="24"/>
          <w:szCs w:val="22"/>
          <w:lang w:eastAsia="en-US"/>
        </w:rPr>
      </w:pPr>
      <w:r w:rsidRPr="002D3435">
        <w:rPr>
          <w:bCs/>
          <w:kern w:val="0"/>
          <w:sz w:val="24"/>
          <w:szCs w:val="22"/>
          <w:lang w:eastAsia="en-US"/>
        </w:rPr>
        <w:t>- в научно-исследовательской деятельности в учреждениях образования: сформировать мотивационные установки к самостоятельным поискам материала, к расширению представлений в данной сфере и развитию своего общекультурного потенциала;</w:t>
      </w:r>
    </w:p>
    <w:p w:rsidR="002D3435" w:rsidRPr="002D3435" w:rsidRDefault="002D3435" w:rsidP="00B92CE2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Cs/>
          <w:kern w:val="0"/>
          <w:sz w:val="24"/>
          <w:szCs w:val="22"/>
          <w:lang w:eastAsia="en-US"/>
        </w:rPr>
      </w:pPr>
      <w:r w:rsidRPr="002D3435">
        <w:rPr>
          <w:bCs/>
          <w:kern w:val="0"/>
          <w:sz w:val="24"/>
          <w:szCs w:val="22"/>
          <w:lang w:eastAsia="en-US"/>
        </w:rPr>
        <w:t>- в культурно-просветительской деятельности в различных профильных образовательных учреждениях: применение знаний в области русского литературного языка для обеспечения роста личностных достижений.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A1F3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A1F37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9A1F37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852B0" w:rsidRPr="003C0E55" w:rsidTr="004714AE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852B0" w:rsidRPr="003C0E55" w:rsidRDefault="009852B0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52B0" w:rsidRPr="003C0E55" w:rsidRDefault="009852B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852B0" w:rsidRPr="003C0E55" w:rsidTr="004714AE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852B0" w:rsidRPr="003C0E55" w:rsidRDefault="009852B0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852B0" w:rsidRPr="003C0E55" w:rsidRDefault="009852B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52B0" w:rsidRPr="00D71EF3" w:rsidRDefault="009852B0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71E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4714AE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71E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D3CA3" w:rsidRPr="003C0E55" w:rsidTr="004714A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4714A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A61E2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A61E2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4714A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D71EF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B05D75">
              <w:rPr>
                <w:sz w:val="24"/>
                <w:szCs w:val="24"/>
              </w:rPr>
              <w:t>/-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D71EF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05D75">
              <w:rPr>
                <w:sz w:val="24"/>
                <w:szCs w:val="24"/>
              </w:rPr>
              <w:t>/-</w:t>
            </w:r>
          </w:p>
        </w:tc>
      </w:tr>
      <w:tr w:rsidR="00AD3CA3" w:rsidRPr="003C0E55" w:rsidTr="004714AE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71EF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D3CA3" w:rsidRPr="003C0E55" w:rsidTr="004714AE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4714AE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D71E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4714AE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4714AE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E3206" w:rsidP="006E32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D71EF3" w:rsidRDefault="00D71EF3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D71EF3" w:rsidRPr="003C0E55" w:rsidRDefault="00D71EF3" w:rsidP="00D71EF3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71EF3" w:rsidRPr="003C0E55" w:rsidTr="004714AE">
        <w:trPr>
          <w:trHeight w:val="247"/>
        </w:trPr>
        <w:tc>
          <w:tcPr>
            <w:tcW w:w="6525" w:type="dxa"/>
            <w:shd w:val="clear" w:color="auto" w:fill="auto"/>
          </w:tcPr>
          <w:p w:rsidR="00D71EF3" w:rsidRPr="003C0E55" w:rsidRDefault="00D71EF3" w:rsidP="00CC3E7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1EF3" w:rsidRPr="003C0E55" w:rsidRDefault="00D71EF3" w:rsidP="00CC3E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71EF3" w:rsidRPr="003C0E55" w:rsidTr="004714AE">
        <w:trPr>
          <w:trHeight w:val="247"/>
        </w:trPr>
        <w:tc>
          <w:tcPr>
            <w:tcW w:w="6525" w:type="dxa"/>
            <w:shd w:val="clear" w:color="auto" w:fill="auto"/>
          </w:tcPr>
          <w:p w:rsidR="00D71EF3" w:rsidRPr="003C0E55" w:rsidRDefault="00D71EF3" w:rsidP="00CC3E7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71EF3" w:rsidRPr="003C0E55" w:rsidRDefault="00D71EF3" w:rsidP="00CC3E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71EF3" w:rsidRPr="004714AE" w:rsidRDefault="00D71EF3" w:rsidP="00CC3E7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714A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71EF3" w:rsidRPr="003C0E55" w:rsidTr="004714AE">
        <w:trPr>
          <w:trHeight w:val="239"/>
        </w:trPr>
        <w:tc>
          <w:tcPr>
            <w:tcW w:w="6525" w:type="dxa"/>
            <w:shd w:val="clear" w:color="auto" w:fill="E0E0E0"/>
          </w:tcPr>
          <w:p w:rsidR="00D71EF3" w:rsidRPr="003C0E55" w:rsidRDefault="00D71EF3" w:rsidP="00CC3E7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1EF3" w:rsidRPr="003C0E55" w:rsidRDefault="00D71EF3" w:rsidP="00CC3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71EF3" w:rsidRPr="003C0E55" w:rsidTr="004714AE">
        <w:tc>
          <w:tcPr>
            <w:tcW w:w="6525" w:type="dxa"/>
            <w:shd w:val="clear" w:color="auto" w:fill="auto"/>
          </w:tcPr>
          <w:p w:rsidR="00D71EF3" w:rsidRPr="003C0E55" w:rsidRDefault="00D71EF3" w:rsidP="00CC3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71EF3" w:rsidRPr="003C0E55" w:rsidRDefault="00D71EF3" w:rsidP="00CC3E7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71EF3" w:rsidRPr="003C0E55" w:rsidTr="004714AE">
        <w:tc>
          <w:tcPr>
            <w:tcW w:w="6525" w:type="dxa"/>
            <w:shd w:val="clear" w:color="auto" w:fill="auto"/>
          </w:tcPr>
          <w:p w:rsidR="00D71EF3" w:rsidRPr="003C0E55" w:rsidRDefault="00D71EF3" w:rsidP="00CC3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D71EF3" w:rsidRPr="003C0E55" w:rsidRDefault="00D71EF3" w:rsidP="00CC3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71EF3" w:rsidRPr="003C0E55" w:rsidRDefault="00D71EF3" w:rsidP="00CC3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1EF3" w:rsidRPr="003C0E55" w:rsidTr="004714AE">
        <w:tc>
          <w:tcPr>
            <w:tcW w:w="6525" w:type="dxa"/>
            <w:shd w:val="clear" w:color="auto" w:fill="auto"/>
          </w:tcPr>
          <w:p w:rsidR="00D71EF3" w:rsidRPr="003C0E55" w:rsidRDefault="00D71EF3" w:rsidP="00CC3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D71EF3" w:rsidRPr="003C0E55" w:rsidRDefault="004714AE" w:rsidP="00CC3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71EF3">
              <w:rPr>
                <w:sz w:val="24"/>
                <w:szCs w:val="24"/>
              </w:rPr>
              <w:t>/-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71EF3" w:rsidRPr="003C0E55" w:rsidRDefault="004714AE" w:rsidP="00CC3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71EF3">
              <w:rPr>
                <w:sz w:val="24"/>
                <w:szCs w:val="24"/>
              </w:rPr>
              <w:t>/-</w:t>
            </w:r>
          </w:p>
        </w:tc>
      </w:tr>
      <w:tr w:rsidR="00D71EF3" w:rsidRPr="003C0E55" w:rsidTr="004714AE">
        <w:tc>
          <w:tcPr>
            <w:tcW w:w="6525" w:type="dxa"/>
            <w:shd w:val="clear" w:color="auto" w:fill="E0E0E0"/>
          </w:tcPr>
          <w:p w:rsidR="00D71EF3" w:rsidRPr="003C0E55" w:rsidRDefault="00D71EF3" w:rsidP="00CC3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71EF3" w:rsidRPr="003C0E55" w:rsidRDefault="00D71EF3" w:rsidP="00CC3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D71EF3" w:rsidRPr="003C0E55" w:rsidTr="004714AE">
        <w:tc>
          <w:tcPr>
            <w:tcW w:w="6525" w:type="dxa"/>
            <w:shd w:val="clear" w:color="auto" w:fill="E0E0E0"/>
          </w:tcPr>
          <w:p w:rsidR="00D71EF3" w:rsidRPr="003C0E55" w:rsidRDefault="00D71EF3" w:rsidP="00CC3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71EF3" w:rsidRPr="003C0E55" w:rsidRDefault="00D71EF3" w:rsidP="00CC3E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71EF3" w:rsidRPr="003C0E55" w:rsidTr="004714AE">
        <w:tc>
          <w:tcPr>
            <w:tcW w:w="6525" w:type="dxa"/>
            <w:shd w:val="clear" w:color="auto" w:fill="auto"/>
          </w:tcPr>
          <w:p w:rsidR="00D71EF3" w:rsidRPr="00920D08" w:rsidRDefault="00D71EF3" w:rsidP="00CC3E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71EF3" w:rsidRPr="003C0E55" w:rsidRDefault="00D71EF3" w:rsidP="00CC3E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1EF3" w:rsidRPr="003C0E55" w:rsidTr="004714AE">
        <w:tc>
          <w:tcPr>
            <w:tcW w:w="6525" w:type="dxa"/>
            <w:shd w:val="clear" w:color="auto" w:fill="auto"/>
          </w:tcPr>
          <w:p w:rsidR="00D71EF3" w:rsidRPr="00920D08" w:rsidRDefault="00D71EF3" w:rsidP="00CC3E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71EF3" w:rsidRPr="003C0E55" w:rsidRDefault="00D71EF3" w:rsidP="00CC3E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1EF3" w:rsidRPr="003C0E55" w:rsidTr="004714AE">
        <w:trPr>
          <w:trHeight w:val="173"/>
        </w:trPr>
        <w:tc>
          <w:tcPr>
            <w:tcW w:w="6525" w:type="dxa"/>
            <w:shd w:val="clear" w:color="auto" w:fill="E0E0E0"/>
          </w:tcPr>
          <w:p w:rsidR="00D71EF3" w:rsidRPr="003C0E55" w:rsidRDefault="00D71EF3" w:rsidP="00CC3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71EF3" w:rsidRPr="003C0E55" w:rsidRDefault="00D71EF3" w:rsidP="00CC3E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D71EF3" w:rsidRDefault="00D71EF3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B5E17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4714AE">
        <w:rPr>
          <w:b/>
          <w:bCs/>
          <w:sz w:val="24"/>
          <w:szCs w:val="24"/>
        </w:rPr>
        <w:t>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303862" w:rsidP="00471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3862">
              <w:rPr>
                <w:b/>
                <w:bCs/>
                <w:color w:val="000000"/>
                <w:sz w:val="24"/>
                <w:szCs w:val="24"/>
              </w:rPr>
              <w:t>Нормативный аспект речи педагога</w:t>
            </w:r>
            <w:r w:rsidR="004714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303862">
              <w:rPr>
                <w:bCs/>
                <w:color w:val="000000"/>
                <w:sz w:val="24"/>
                <w:szCs w:val="24"/>
              </w:rPr>
              <w:t xml:space="preserve"> Литературный язык и его признаки. Речевая культура педагога как основа успешной профессиональной </w:t>
            </w:r>
            <w:r w:rsidRPr="00303862">
              <w:rPr>
                <w:bCs/>
                <w:color w:val="000000"/>
                <w:sz w:val="24"/>
                <w:szCs w:val="24"/>
              </w:rPr>
              <w:lastRenderedPageBreak/>
              <w:t>коммуникации</w:t>
            </w:r>
            <w:r>
              <w:rPr>
                <w:bCs/>
                <w:color w:val="000000"/>
                <w:sz w:val="24"/>
                <w:szCs w:val="24"/>
              </w:rPr>
              <w:t>. Нормы русского литературного языка как основа успешной профессиональной коммуникации.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2825CF" w:rsidRPr="0053465B" w:rsidRDefault="00303862" w:rsidP="004714A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3862">
              <w:rPr>
                <w:b/>
                <w:bCs/>
                <w:color w:val="000000"/>
                <w:sz w:val="24"/>
                <w:szCs w:val="24"/>
              </w:rPr>
              <w:t>Коммуникативный аспект речи педагога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303862">
              <w:rPr>
                <w:bCs/>
                <w:color w:val="000000"/>
                <w:sz w:val="24"/>
                <w:szCs w:val="24"/>
              </w:rPr>
              <w:t xml:space="preserve"> Коммуникативная основа педагогического общения. Стили профессионального общения в различных учебно-речевых ситуациях.</w:t>
            </w:r>
            <w:r w:rsidRPr="00303862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303862">
              <w:rPr>
                <w:bCs/>
                <w:color w:val="000000"/>
                <w:sz w:val="24"/>
                <w:szCs w:val="24"/>
              </w:rPr>
              <w:t>Речевой этикет профессионального общения.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303862" w:rsidP="00303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3862">
              <w:rPr>
                <w:b/>
                <w:bCs/>
                <w:color w:val="000000"/>
                <w:sz w:val="24"/>
                <w:szCs w:val="24"/>
              </w:rPr>
              <w:t>Научный стиль речи как основа профессиональной коммуникации в сфере образования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303862">
              <w:rPr>
                <w:bCs/>
                <w:color w:val="000000"/>
                <w:sz w:val="24"/>
                <w:szCs w:val="24"/>
              </w:rPr>
              <w:t>Научный стиль современного русского литературного языка: общая характеристика, дальнейшая стилевая дифференциация.</w:t>
            </w:r>
            <w:r>
              <w:rPr>
                <w:bCs/>
                <w:color w:val="000000"/>
                <w:sz w:val="24"/>
                <w:szCs w:val="24"/>
              </w:rPr>
              <w:t xml:space="preserve"> Т</w:t>
            </w:r>
            <w:r w:rsidRPr="00303862">
              <w:rPr>
                <w:bCs/>
                <w:color w:val="000000"/>
                <w:sz w:val="24"/>
                <w:szCs w:val="24"/>
              </w:rPr>
              <w:t>еория и практика порождения профессиональных текстов.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4714AE">
        <w:rPr>
          <w:b/>
          <w:sz w:val="24"/>
          <w:szCs w:val="24"/>
        </w:rPr>
        <w:t>подготовка</w:t>
      </w:r>
      <w:r w:rsidR="002825CF" w:rsidRPr="001E7052">
        <w:rPr>
          <w:b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9852B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FF7E5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F7E5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:rsidR="0056393A" w:rsidRPr="00FF7E5F" w:rsidRDefault="0056393A" w:rsidP="009852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7E5F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4714A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FF7E5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F7E5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FF7E5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7E5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FF7E5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3C0E55" w:rsidTr="004714AE">
        <w:trPr>
          <w:trHeight w:val="422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EC2DD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C2DD7">
              <w:rPr>
                <w:bCs/>
                <w:color w:val="000000"/>
                <w:sz w:val="22"/>
                <w:szCs w:val="22"/>
              </w:rPr>
              <w:t>Нормативный  аспект речи педагога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555F6C" w:rsidRDefault="004714A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F6C" w:rsidRPr="003C0E55" w:rsidTr="004714AE">
        <w:trPr>
          <w:trHeight w:val="446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EC2DD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C2DD7">
              <w:rPr>
                <w:bCs/>
                <w:color w:val="000000"/>
                <w:sz w:val="22"/>
                <w:szCs w:val="22"/>
              </w:rPr>
              <w:t>Коммуникативный  аспект речи педагога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555F6C" w:rsidRDefault="004714A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F6C" w:rsidRPr="003C0E55" w:rsidTr="004714AE">
        <w:trPr>
          <w:trHeight w:val="514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EC2DD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C2DD7">
              <w:rPr>
                <w:bCs/>
                <w:color w:val="000000"/>
                <w:sz w:val="22"/>
                <w:szCs w:val="22"/>
              </w:rPr>
              <w:t>Научный стиль речи как основа профессиональной коммуникации в сфере образования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5F6C" w:rsidRPr="00555F6C" w:rsidRDefault="004714A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Pr="005C2438" w:rsidRDefault="0029059E" w:rsidP="0029059E">
      <w:p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Написание рефератов не предусмотрено учебным планом. 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4714A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4714AE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296211" w:rsidP="0029059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="00920D08" w:rsidRPr="003C0E55">
              <w:rPr>
                <w:sz w:val="24"/>
                <w:szCs w:val="24"/>
              </w:rPr>
              <w:t xml:space="preserve"> 1-</w:t>
            </w:r>
            <w:r w:rsidR="0029059E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920D08" w:rsidP="0029059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29059E">
              <w:rPr>
                <w:sz w:val="24"/>
                <w:szCs w:val="24"/>
              </w:rPr>
              <w:t>, выполнение письменных зданий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92CE2" w:rsidRDefault="00B92C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92CE2" w:rsidRDefault="00B92C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92CE2" w:rsidRPr="003C0E55" w:rsidRDefault="00B92C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87914" w:rsidRPr="003C0E55" w:rsidTr="007F30B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3C0E55" w:rsidRDefault="00A8791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692673" w:rsidRDefault="00A87914" w:rsidP="00A87914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692673">
              <w:rPr>
                <w:sz w:val="22"/>
              </w:rPr>
              <w:t xml:space="preserve">Педагогическая риторика: практикум / Министерство образования и науки Российской Федерации, Федеральное государственное бюджетное образовательное учреждение высшего образования «Кемеровский государственный университет», Межвузовская кафедра общей и вузовской педагогики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692673" w:rsidRDefault="00A87914" w:rsidP="00A87914">
            <w:pPr>
              <w:ind w:firstLine="0"/>
              <w:rPr>
                <w:sz w:val="22"/>
              </w:rPr>
            </w:pPr>
            <w:r w:rsidRPr="00692673">
              <w:rPr>
                <w:sz w:val="22"/>
              </w:rPr>
              <w:t>сост. И.В. Тимонина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692673" w:rsidRDefault="00A87914" w:rsidP="00A87914">
            <w:pPr>
              <w:ind w:firstLine="0"/>
              <w:rPr>
                <w:sz w:val="22"/>
              </w:rPr>
            </w:pPr>
            <w:r w:rsidRPr="00692673">
              <w:rPr>
                <w:sz w:val="22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692673" w:rsidRDefault="00A87914" w:rsidP="00A87914">
            <w:pPr>
              <w:ind w:firstLine="0"/>
              <w:rPr>
                <w:sz w:val="22"/>
              </w:rPr>
            </w:pPr>
            <w:r w:rsidRPr="00692673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87914" w:rsidRPr="00692673" w:rsidRDefault="00A87914" w:rsidP="00A87914">
            <w:pPr>
              <w:ind w:firstLine="0"/>
              <w:jc w:val="center"/>
              <w:rPr>
                <w:color w:val="00B0F0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7914" w:rsidRPr="00692673" w:rsidRDefault="00FD53AC" w:rsidP="00A87914">
            <w:pPr>
              <w:ind w:firstLine="0"/>
              <w:rPr>
                <w:sz w:val="22"/>
                <w:szCs w:val="20"/>
              </w:rPr>
            </w:pPr>
            <w:hyperlink r:id="rId5" w:history="1">
              <w:r w:rsidR="00A87914" w:rsidRPr="00692673">
                <w:rPr>
                  <w:rStyle w:val="a3"/>
                  <w:sz w:val="22"/>
                </w:rPr>
                <w:t>http://biblioclub.ru/index.php?page=book&amp;id=481599</w:t>
              </w:r>
            </w:hyperlink>
          </w:p>
        </w:tc>
      </w:tr>
      <w:tr w:rsidR="00A8791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3C0E55" w:rsidRDefault="00A8791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F81426" w:rsidRDefault="00A87914" w:rsidP="00A87914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 w:rsidRPr="003C53FC">
              <w:rPr>
                <w:b w:val="0"/>
                <w:bCs w:val="0"/>
                <w:sz w:val="22"/>
                <w:szCs w:val="22"/>
              </w:rPr>
              <w:t xml:space="preserve">Речевая компетентность в педагогической </w:t>
            </w:r>
            <w:proofErr w:type="gramStart"/>
            <w:r w:rsidRPr="003C53FC">
              <w:rPr>
                <w:b w:val="0"/>
                <w:bCs w:val="0"/>
                <w:sz w:val="22"/>
                <w:szCs w:val="22"/>
              </w:rPr>
              <w:t>деятельности :</w:t>
            </w:r>
            <w:proofErr w:type="gramEnd"/>
            <w:r w:rsidRPr="003C53FC">
              <w:rPr>
                <w:b w:val="0"/>
                <w:bCs w:val="0"/>
                <w:sz w:val="22"/>
                <w:szCs w:val="22"/>
              </w:rPr>
              <w:t xml:space="preserve"> учебное пособие / Т.В. Иванчикова. - 2-е изд., стер.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F81426" w:rsidRDefault="00A87914" w:rsidP="00A87914">
            <w:pPr>
              <w:pStyle w:val="1"/>
            </w:pPr>
            <w:r w:rsidRPr="003C53FC">
              <w:rPr>
                <w:b w:val="0"/>
                <w:bCs w:val="0"/>
                <w:sz w:val="22"/>
                <w:szCs w:val="22"/>
              </w:rPr>
              <w:t>Иванчикова, 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F81426" w:rsidRDefault="00A87914" w:rsidP="00A87914">
            <w:pPr>
              <w:ind w:firstLine="0"/>
            </w:pPr>
            <w:r w:rsidRPr="003C53FC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F81426" w:rsidRDefault="00A87914" w:rsidP="00A87914">
            <w:pPr>
              <w:ind w:firstLine="0"/>
            </w:pPr>
            <w:r w:rsidRPr="003C53FC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7F1781" w:rsidRDefault="00A87914" w:rsidP="00A87914">
            <w:pPr>
              <w:ind w:firstLine="0"/>
              <w:rPr>
                <w:color w:val="00B0F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7914" w:rsidRPr="00F81426" w:rsidRDefault="00FD53AC" w:rsidP="00A87914">
            <w:pPr>
              <w:ind w:firstLine="0"/>
            </w:pPr>
            <w:hyperlink r:id="rId6" w:history="1">
              <w:r w:rsidR="00A87914" w:rsidRPr="00E45C37">
                <w:rPr>
                  <w:rStyle w:val="a3"/>
                </w:rPr>
                <w:t>http://biblioclub.ru/index.php?page=book&amp;id=10352</w:t>
              </w:r>
            </w:hyperlink>
            <w:r w:rsidR="00A87914">
              <w:t xml:space="preserve"> </w:t>
            </w:r>
          </w:p>
        </w:tc>
      </w:tr>
      <w:tr w:rsidR="00A8791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3C0E55" w:rsidRDefault="00A8791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3C53FC" w:rsidRDefault="00A87914" w:rsidP="00A87914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Стилистика: научный стиль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3C53FC" w:rsidRDefault="00A87914" w:rsidP="00A87914">
            <w:pPr>
              <w:pStyle w:val="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Лебедева Т.Е.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3C53FC" w:rsidRDefault="00A87914" w:rsidP="00A8791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3C53FC" w:rsidRDefault="00A87914" w:rsidP="00A8791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87914" w:rsidRPr="007F1781" w:rsidRDefault="00E043A2" w:rsidP="00A87914">
            <w:pPr>
              <w:ind w:firstLine="0"/>
              <w:rPr>
                <w:color w:val="00B0F0"/>
              </w:rPr>
            </w:pPr>
            <w:r w:rsidRPr="00E043A2">
              <w:t>50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87914" w:rsidRPr="003C53FC" w:rsidRDefault="00A87914" w:rsidP="00A87914">
            <w:pPr>
              <w:ind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4714AE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4714AE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316E9"/>
    <w:rsid w:val="00161E3A"/>
    <w:rsid w:val="00180109"/>
    <w:rsid w:val="001E7052"/>
    <w:rsid w:val="00244CED"/>
    <w:rsid w:val="002668FA"/>
    <w:rsid w:val="00275F79"/>
    <w:rsid w:val="002825CF"/>
    <w:rsid w:val="0029059E"/>
    <w:rsid w:val="00296211"/>
    <w:rsid w:val="002D3435"/>
    <w:rsid w:val="00303862"/>
    <w:rsid w:val="00361623"/>
    <w:rsid w:val="004714AE"/>
    <w:rsid w:val="00555F6C"/>
    <w:rsid w:val="0056393A"/>
    <w:rsid w:val="005B5E17"/>
    <w:rsid w:val="006E3206"/>
    <w:rsid w:val="006E3C6A"/>
    <w:rsid w:val="006E7CAD"/>
    <w:rsid w:val="007A76D3"/>
    <w:rsid w:val="00920D08"/>
    <w:rsid w:val="0095632D"/>
    <w:rsid w:val="009852B0"/>
    <w:rsid w:val="009A1F37"/>
    <w:rsid w:val="00A61E2B"/>
    <w:rsid w:val="00A648A8"/>
    <w:rsid w:val="00A87914"/>
    <w:rsid w:val="00AD3CA3"/>
    <w:rsid w:val="00AF286E"/>
    <w:rsid w:val="00B031AA"/>
    <w:rsid w:val="00B05D75"/>
    <w:rsid w:val="00B32455"/>
    <w:rsid w:val="00B3763A"/>
    <w:rsid w:val="00B92CE2"/>
    <w:rsid w:val="00BB1CF2"/>
    <w:rsid w:val="00BC66B2"/>
    <w:rsid w:val="00CA076E"/>
    <w:rsid w:val="00CE7C7F"/>
    <w:rsid w:val="00D71EF3"/>
    <w:rsid w:val="00DC76EC"/>
    <w:rsid w:val="00DF393C"/>
    <w:rsid w:val="00E043A2"/>
    <w:rsid w:val="00E3235B"/>
    <w:rsid w:val="00E71F38"/>
    <w:rsid w:val="00EC2DD7"/>
    <w:rsid w:val="00F60CF5"/>
    <w:rsid w:val="00F632CD"/>
    <w:rsid w:val="00F949A4"/>
    <w:rsid w:val="00FB6600"/>
    <w:rsid w:val="00FD53AC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26FE"/>
  <w15:docId w15:val="{C1994090-F29B-4C25-BE8C-BBB8A651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9"/>
    <w:qFormat/>
    <w:rsid w:val="00A87914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87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0352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/index.php?page=book&amp;id=481599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5</cp:revision>
  <cp:lastPrinted>2020-11-13T10:48:00Z</cp:lastPrinted>
  <dcterms:created xsi:type="dcterms:W3CDTF">2022-04-04T09:33:00Z</dcterms:created>
  <dcterms:modified xsi:type="dcterms:W3CDTF">2023-05-11T08:55:00Z</dcterms:modified>
</cp:coreProperties>
</file>