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962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E9FB8F" w14:textId="77777777" w:rsidR="00920D08" w:rsidRPr="005D39F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D39F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56468EE" w14:textId="77777777" w:rsidR="005B5E17" w:rsidRPr="005D39FB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1A2CFC" w14:textId="77777777" w:rsidR="00920D08" w:rsidRPr="005D39F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D39F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F3C6DB4" w14:textId="77777777" w:rsidR="00920D08" w:rsidRPr="005D39FB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D39FB">
        <w:rPr>
          <w:b/>
          <w:sz w:val="24"/>
          <w:szCs w:val="24"/>
        </w:rPr>
        <w:t xml:space="preserve">ИМЕНИ </w:t>
      </w:r>
      <w:r w:rsidR="00920D08" w:rsidRPr="005D39FB">
        <w:rPr>
          <w:b/>
          <w:sz w:val="24"/>
          <w:szCs w:val="24"/>
        </w:rPr>
        <w:t>А.С. ПУШКИНА»</w:t>
      </w:r>
    </w:p>
    <w:p w14:paraId="0C49680A" w14:textId="77777777" w:rsidR="00920D08" w:rsidRPr="005D39F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28EC58" w14:textId="77777777" w:rsidR="00920D08" w:rsidRPr="005D39F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FFEC51" w14:textId="77777777" w:rsidR="00920D08" w:rsidRPr="005D39F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19E579" w14:textId="77777777" w:rsidR="00920D08" w:rsidRPr="005D39F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D39FB">
        <w:rPr>
          <w:sz w:val="24"/>
          <w:szCs w:val="24"/>
        </w:rPr>
        <w:t>УТВЕРЖДАЮ</w:t>
      </w:r>
    </w:p>
    <w:p w14:paraId="6C852B25" w14:textId="77777777" w:rsidR="00920D08" w:rsidRPr="005D39F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D39FB">
        <w:rPr>
          <w:sz w:val="24"/>
          <w:szCs w:val="24"/>
        </w:rPr>
        <w:t>Проректор по учебно-методической</w:t>
      </w:r>
    </w:p>
    <w:p w14:paraId="4BD522A0" w14:textId="77777777" w:rsidR="00920D08" w:rsidRPr="005D39F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D39FB">
        <w:rPr>
          <w:sz w:val="24"/>
          <w:szCs w:val="24"/>
        </w:rPr>
        <w:t xml:space="preserve">работе </w:t>
      </w:r>
    </w:p>
    <w:p w14:paraId="4A9E3B73" w14:textId="77777777" w:rsidR="00920D08" w:rsidRPr="005D39F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D39FB">
        <w:rPr>
          <w:sz w:val="24"/>
          <w:szCs w:val="24"/>
        </w:rPr>
        <w:t xml:space="preserve">____________ </w:t>
      </w:r>
      <w:proofErr w:type="spellStart"/>
      <w:r w:rsidRPr="005D39FB">
        <w:rPr>
          <w:sz w:val="24"/>
          <w:szCs w:val="24"/>
        </w:rPr>
        <w:t>С.Н.Большаков</w:t>
      </w:r>
      <w:proofErr w:type="spellEnd"/>
    </w:p>
    <w:p w14:paraId="335B9720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C17320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6A7DED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6DA4C5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56F1D4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D39FB">
        <w:rPr>
          <w:caps/>
          <w:sz w:val="24"/>
          <w:szCs w:val="24"/>
        </w:rPr>
        <w:t>РАБОЧАЯ ПРОГРАММА</w:t>
      </w:r>
    </w:p>
    <w:p w14:paraId="3A88512B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D39FB">
        <w:rPr>
          <w:rStyle w:val="ListLabel13"/>
          <w:sz w:val="24"/>
          <w:szCs w:val="24"/>
        </w:rPr>
        <w:t>дисциплины</w:t>
      </w:r>
    </w:p>
    <w:p w14:paraId="1A9EC1E7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81883E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549DC0" w14:textId="77777777" w:rsidR="009C40D4" w:rsidRPr="005D39FB" w:rsidRDefault="009C40D4" w:rsidP="009C40D4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  <w:r w:rsidRPr="005D39FB">
        <w:rPr>
          <w:b/>
          <w:caps/>
          <w:sz w:val="24"/>
          <w:szCs w:val="24"/>
        </w:rPr>
        <w:t>Б1.О.02.03 Введение в специальность</w:t>
      </w:r>
    </w:p>
    <w:p w14:paraId="0C347F75" w14:textId="77777777" w:rsidR="00920D08" w:rsidRPr="005D39FB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50A6187" w14:textId="77777777" w:rsidR="00920D08" w:rsidRPr="005D39FB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A4C5076" w14:textId="77777777" w:rsidR="00395969" w:rsidRPr="005D39FB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D39FB">
        <w:rPr>
          <w:sz w:val="24"/>
          <w:szCs w:val="24"/>
        </w:rPr>
        <w:t>Направление подготовки</w:t>
      </w:r>
      <w:r w:rsidRPr="005D39FB">
        <w:rPr>
          <w:b/>
          <w:sz w:val="24"/>
          <w:szCs w:val="24"/>
        </w:rPr>
        <w:t xml:space="preserve"> </w:t>
      </w:r>
      <w:r w:rsidR="00E23B51" w:rsidRPr="005D39FB">
        <w:rPr>
          <w:b/>
          <w:sz w:val="24"/>
          <w:szCs w:val="24"/>
        </w:rPr>
        <w:t>38.03.04 Государственное и муниципальное управление</w:t>
      </w:r>
    </w:p>
    <w:p w14:paraId="2CB77F3B" w14:textId="77777777" w:rsidR="00920D08" w:rsidRPr="005D39FB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D39FB">
        <w:rPr>
          <w:sz w:val="24"/>
          <w:szCs w:val="24"/>
        </w:rPr>
        <w:t xml:space="preserve">Направленность (профиль) </w:t>
      </w:r>
      <w:r w:rsidR="00E23B51" w:rsidRPr="005D39FB">
        <w:rPr>
          <w:b/>
          <w:sz w:val="24"/>
          <w:szCs w:val="24"/>
        </w:rPr>
        <w:t>Государственное и муниципальное управление</w:t>
      </w:r>
    </w:p>
    <w:p w14:paraId="1698D566" w14:textId="77777777" w:rsidR="00920D08" w:rsidRPr="005D39F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3F712A" w14:textId="77777777" w:rsidR="00920D08" w:rsidRPr="005D39FB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D39FB">
        <w:rPr>
          <w:bCs/>
          <w:sz w:val="24"/>
          <w:szCs w:val="24"/>
        </w:rPr>
        <w:t xml:space="preserve">(год </w:t>
      </w:r>
      <w:r w:rsidR="005B5E17" w:rsidRPr="005D39FB">
        <w:rPr>
          <w:bCs/>
          <w:sz w:val="24"/>
          <w:szCs w:val="24"/>
        </w:rPr>
        <w:t>начала подготовки</w:t>
      </w:r>
      <w:r w:rsidRPr="005D39FB">
        <w:rPr>
          <w:bCs/>
          <w:sz w:val="24"/>
          <w:szCs w:val="24"/>
        </w:rPr>
        <w:t xml:space="preserve"> – 20</w:t>
      </w:r>
      <w:r w:rsidR="00395969" w:rsidRPr="005D39FB">
        <w:rPr>
          <w:bCs/>
          <w:sz w:val="24"/>
          <w:szCs w:val="24"/>
        </w:rPr>
        <w:t>21</w:t>
      </w:r>
      <w:r w:rsidRPr="005D39FB">
        <w:rPr>
          <w:bCs/>
          <w:sz w:val="24"/>
          <w:szCs w:val="24"/>
        </w:rPr>
        <w:t>)</w:t>
      </w:r>
    </w:p>
    <w:p w14:paraId="1CE51A32" w14:textId="77777777" w:rsidR="00920D08" w:rsidRPr="005D39F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C2AC403" w14:textId="77777777" w:rsidR="00920D08" w:rsidRPr="005D39FB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FAE72C5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75B493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9D5069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2279EE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AC5243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CB406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F3224B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78876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BB0250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54A309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F604B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1DF6C9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91592E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172395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BCFE4C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46421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321A82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2FC2DF" w14:textId="77777777" w:rsidR="00920D08" w:rsidRPr="005D39FB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D39FB">
        <w:rPr>
          <w:sz w:val="24"/>
          <w:szCs w:val="24"/>
        </w:rPr>
        <w:tab/>
      </w:r>
    </w:p>
    <w:p w14:paraId="5753B017" w14:textId="77777777" w:rsidR="00920D08" w:rsidRPr="005D39F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D39FB">
        <w:rPr>
          <w:sz w:val="24"/>
          <w:szCs w:val="24"/>
        </w:rPr>
        <w:t xml:space="preserve">Санкт-Петербург </w:t>
      </w:r>
    </w:p>
    <w:p w14:paraId="40973C58" w14:textId="77777777" w:rsidR="00920D08" w:rsidRPr="005D39FB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D39FB">
        <w:rPr>
          <w:sz w:val="24"/>
          <w:szCs w:val="24"/>
        </w:rPr>
        <w:t>202</w:t>
      </w:r>
      <w:r w:rsidR="00395969" w:rsidRPr="005D39FB">
        <w:rPr>
          <w:sz w:val="24"/>
          <w:szCs w:val="24"/>
        </w:rPr>
        <w:t>1</w:t>
      </w:r>
    </w:p>
    <w:p w14:paraId="04F2DB95" w14:textId="77777777" w:rsidR="00920D08" w:rsidRPr="005D39FB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3DE8DE9" w14:textId="77777777" w:rsidR="00920D08" w:rsidRPr="005D39FB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D39F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BF718FC" w14:textId="77777777" w:rsidR="00920D08" w:rsidRPr="005D39FB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5D39FB" w14:paraId="614F4A34" w14:textId="77777777" w:rsidTr="009C172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864069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61ACD9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30DD38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A385C3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D39F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B761E" w:rsidRPr="005D39FB" w14:paraId="2767EFB9" w14:textId="77777777" w:rsidTr="009C1727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9DE87DB" w14:textId="77777777" w:rsidR="008B761E" w:rsidRPr="005D39FB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УК-1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90EA3AB" w14:textId="77777777" w:rsidR="008B761E" w:rsidRPr="005D39FB" w:rsidRDefault="008B761E" w:rsidP="008B761E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A9990F" w14:textId="77777777" w:rsidR="009C1727" w:rsidRPr="005D39FB" w:rsidRDefault="009C1727" w:rsidP="009C1727">
            <w:pPr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>ИУК-1.1. Осуществляет поиск необходимой информации, опираясь на результаты анализа поставленной задачи</w:t>
            </w:r>
          </w:p>
          <w:p w14:paraId="5261A84B" w14:textId="77777777" w:rsidR="009C1727" w:rsidRPr="005D39FB" w:rsidRDefault="009C1727" w:rsidP="009C1727">
            <w:pPr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  <w:p w14:paraId="078228E8" w14:textId="77777777" w:rsidR="008B761E" w:rsidRPr="005D39FB" w:rsidRDefault="009C1727" w:rsidP="009C172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D39FB">
              <w:rPr>
                <w:color w:val="000000"/>
              </w:rPr>
              <w:t>ИУК-1.3. Выбирает оптимальный вариант решения задачи, аргументируя свой выбор</w:t>
            </w:r>
          </w:p>
        </w:tc>
      </w:tr>
      <w:tr w:rsidR="009C1727" w:rsidRPr="005D39FB" w14:paraId="4ADC0572" w14:textId="77777777" w:rsidTr="009C1727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6462D3" w14:textId="77777777" w:rsidR="009C1727" w:rsidRPr="005D39FB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УК-2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301197" w14:textId="77777777" w:rsidR="009C1727" w:rsidRPr="005D39FB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8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1FBEFE" w14:textId="77777777" w:rsidR="009C1727" w:rsidRPr="005D39FB" w:rsidRDefault="009C1727" w:rsidP="009C1727">
            <w:pPr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22EF2144" w14:textId="77777777" w:rsidR="009C1727" w:rsidRPr="005D39FB" w:rsidRDefault="009C1727" w:rsidP="009C1727">
            <w:pPr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 xml:space="preserve">ИУК-2.2. Выбирает 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9C1727" w:rsidRPr="005D39FB" w14:paraId="2F2A1D33" w14:textId="77777777" w:rsidTr="009C1727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5C9B4C9" w14:textId="77777777" w:rsidR="009C1727" w:rsidRPr="005D39FB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УК-3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6298312" w14:textId="77777777" w:rsidR="009C1727" w:rsidRPr="005D39FB" w:rsidRDefault="009C1727" w:rsidP="009C1727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8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9633B7" w14:textId="77777777" w:rsidR="009C1727" w:rsidRPr="005D39FB" w:rsidRDefault="009C1727" w:rsidP="009C1727">
            <w:pPr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 xml:space="preserve">ИУК-3.1. Способен осуществлять социальные взаимодействия на основе знаний методов межличностных </w:t>
            </w:r>
            <w:proofErr w:type="gramStart"/>
            <w:r w:rsidRPr="005D39FB">
              <w:rPr>
                <w:color w:val="000000"/>
              </w:rPr>
              <w:t>и  групповых</w:t>
            </w:r>
            <w:proofErr w:type="gramEnd"/>
            <w:r w:rsidRPr="005D39FB">
              <w:rPr>
                <w:color w:val="000000"/>
              </w:rPr>
              <w:t xml:space="preserve"> коммуникаций </w:t>
            </w:r>
          </w:p>
          <w:p w14:paraId="4A4AB5B7" w14:textId="77777777" w:rsidR="009C1727" w:rsidRPr="005D39FB" w:rsidRDefault="009C1727" w:rsidP="009C1727">
            <w:pPr>
              <w:ind w:left="0" w:firstLine="0"/>
              <w:rPr>
                <w:color w:val="000000"/>
              </w:rPr>
            </w:pPr>
            <w:r w:rsidRPr="005D39FB">
              <w:rPr>
                <w:color w:val="000000"/>
              </w:rPr>
              <w:t xml:space="preserve">ИУК-3.2. Применяет методы командного взаимодействия  </w:t>
            </w:r>
          </w:p>
        </w:tc>
      </w:tr>
      <w:tr w:rsidR="003129F5" w:rsidRPr="005D39FB" w14:paraId="334BAE7E" w14:textId="77777777" w:rsidTr="00995DCF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DAF00B2" w14:textId="77777777" w:rsidR="003129F5" w:rsidRPr="005D39FB" w:rsidRDefault="003129F5" w:rsidP="003129F5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УК-6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DBA9E55" w14:textId="77777777" w:rsidR="003129F5" w:rsidRPr="005D39FB" w:rsidRDefault="003129F5" w:rsidP="003129F5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58EB7C" w14:textId="77777777" w:rsidR="003129F5" w:rsidRPr="005D39FB" w:rsidRDefault="003129F5" w:rsidP="003129F5">
            <w:pPr>
              <w:spacing w:after="240"/>
              <w:ind w:firstLine="0"/>
              <w:rPr>
                <w:color w:val="000000"/>
              </w:rPr>
            </w:pPr>
            <w:r w:rsidRPr="005D39FB">
              <w:rPr>
                <w:color w:val="000000"/>
              </w:rPr>
              <w:t>ИУК-6.1. Оценивает временные ресурсы и ограничения и эффективно использует эти ресурсы</w:t>
            </w:r>
          </w:p>
          <w:p w14:paraId="5D4ECE42" w14:textId="77777777" w:rsidR="003129F5" w:rsidRPr="005D39FB" w:rsidRDefault="003129F5" w:rsidP="003129F5">
            <w:pPr>
              <w:ind w:firstLine="0"/>
              <w:rPr>
                <w:bCs/>
                <w:iCs/>
              </w:rPr>
            </w:pPr>
            <w:r w:rsidRPr="005D39FB">
              <w:rPr>
                <w:color w:val="000000"/>
              </w:rPr>
              <w:t>ИУК-6.2. Выстраивает и реализует персональную траекторию непрерывного образования и саморазвития на его основе</w:t>
            </w:r>
          </w:p>
        </w:tc>
      </w:tr>
      <w:tr w:rsidR="003129F5" w:rsidRPr="005D39FB" w14:paraId="006ABE15" w14:textId="77777777" w:rsidTr="00995DCF">
        <w:trPr>
          <w:trHeight w:val="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971DC8E" w14:textId="77777777" w:rsidR="003129F5" w:rsidRPr="005D39FB" w:rsidRDefault="003129F5" w:rsidP="003129F5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ОПК-1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0272A0D" w14:textId="77777777" w:rsidR="003129F5" w:rsidRPr="005D39FB" w:rsidRDefault="003129F5" w:rsidP="003129F5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84EEF2" w14:textId="77777777" w:rsidR="003129F5" w:rsidRPr="005D39FB" w:rsidRDefault="003129F5" w:rsidP="003129F5">
            <w:pPr>
              <w:adjustRightInd w:val="0"/>
              <w:ind w:firstLine="0"/>
              <w:rPr>
                <w:spacing w:val="-2"/>
              </w:rPr>
            </w:pPr>
            <w:r w:rsidRPr="005D39FB">
              <w:t>ИОПК-1.1.</w:t>
            </w:r>
            <w:r w:rsidRPr="005D39FB"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1BCF7290" w14:textId="77777777" w:rsidR="003129F5" w:rsidRPr="005D39FB" w:rsidRDefault="003129F5" w:rsidP="003129F5">
            <w:pPr>
              <w:ind w:firstLine="0"/>
              <w:rPr>
                <w:color w:val="000000"/>
              </w:rPr>
            </w:pPr>
            <w:r w:rsidRPr="005D39FB">
              <w:t>ИОПК-1.2. Соблюдает и применяет в профессиональной деятельности нормы законодательства Российской Федерации и профессиональной служебной этики</w:t>
            </w:r>
          </w:p>
        </w:tc>
      </w:tr>
    </w:tbl>
    <w:p w14:paraId="1A0ACED9" w14:textId="77777777" w:rsidR="0095632D" w:rsidRPr="005D39FB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BAE1C8C" w14:textId="77777777" w:rsidR="00920D08" w:rsidRPr="005D39F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t xml:space="preserve">2. </w:t>
      </w:r>
      <w:r w:rsidRPr="005D39F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D39FB">
        <w:rPr>
          <w:b/>
          <w:bCs/>
          <w:color w:val="000000"/>
          <w:sz w:val="24"/>
          <w:szCs w:val="24"/>
        </w:rPr>
        <w:t>:</w:t>
      </w:r>
    </w:p>
    <w:p w14:paraId="5189F14D" w14:textId="77777777" w:rsidR="009860AF" w:rsidRPr="005D39FB" w:rsidRDefault="00920D08" w:rsidP="009860AF">
      <w:pPr>
        <w:pStyle w:val="ae"/>
        <w:tabs>
          <w:tab w:val="left" w:pos="426"/>
        </w:tabs>
        <w:spacing w:after="0"/>
        <w:ind w:left="0"/>
      </w:pPr>
      <w:r w:rsidRPr="005D39FB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D39FB">
        <w:rPr>
          <w:b/>
          <w:color w:val="000000"/>
          <w:sz w:val="24"/>
          <w:szCs w:val="24"/>
          <w:u w:val="single"/>
        </w:rPr>
        <w:t>дисциплины</w:t>
      </w:r>
      <w:r w:rsidRPr="005D39FB">
        <w:rPr>
          <w:color w:val="000000"/>
          <w:sz w:val="24"/>
          <w:szCs w:val="24"/>
          <w:u w:val="single"/>
        </w:rPr>
        <w:t>:</w:t>
      </w:r>
      <w:r w:rsidRPr="005D39FB">
        <w:rPr>
          <w:color w:val="000000"/>
          <w:sz w:val="24"/>
          <w:szCs w:val="24"/>
        </w:rPr>
        <w:t xml:space="preserve"> </w:t>
      </w:r>
      <w:r w:rsidR="00FE6631" w:rsidRPr="005D39FB">
        <w:rPr>
          <w:sz w:val="24"/>
          <w:szCs w:val="24"/>
        </w:rPr>
        <w:t>ознакомление студентов с профессиональной деятельностью менеджера по направлению «Государственное и муниципальное управление»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Пушкина.</w:t>
      </w:r>
    </w:p>
    <w:p w14:paraId="33FAEF47" w14:textId="77777777" w:rsidR="00920D08" w:rsidRPr="005D39FB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D39FB">
        <w:rPr>
          <w:b/>
          <w:color w:val="000000"/>
          <w:sz w:val="24"/>
          <w:szCs w:val="24"/>
          <w:u w:val="single"/>
        </w:rPr>
        <w:t>Задачи дисциплины</w:t>
      </w:r>
      <w:r w:rsidRPr="005D39FB">
        <w:rPr>
          <w:color w:val="000000"/>
          <w:sz w:val="24"/>
          <w:szCs w:val="24"/>
          <w:u w:val="single"/>
        </w:rPr>
        <w:t>:</w:t>
      </w:r>
    </w:p>
    <w:p w14:paraId="3CBA3FEC" w14:textId="77777777" w:rsidR="00FE6631" w:rsidRPr="005D39FB" w:rsidRDefault="00FE6631" w:rsidP="00FE6631">
      <w:pPr>
        <w:widowControl/>
        <w:numPr>
          <w:ilvl w:val="0"/>
          <w:numId w:val="12"/>
        </w:numPr>
        <w:tabs>
          <w:tab w:val="left" w:pos="567"/>
        </w:tabs>
        <w:suppressAutoHyphens w:val="0"/>
        <w:spacing w:line="240" w:lineRule="auto"/>
        <w:rPr>
          <w:kern w:val="2"/>
          <w:sz w:val="24"/>
          <w:szCs w:val="24"/>
        </w:rPr>
      </w:pPr>
      <w:r w:rsidRPr="005D39FB">
        <w:rPr>
          <w:sz w:val="24"/>
          <w:szCs w:val="24"/>
        </w:rPr>
        <w:t>сформировать представления студентов о будущей профессии;</w:t>
      </w:r>
    </w:p>
    <w:p w14:paraId="5033255D" w14:textId="77777777" w:rsidR="00FE6631" w:rsidRPr="005D39FB" w:rsidRDefault="00FE6631" w:rsidP="00FE6631">
      <w:pPr>
        <w:widowControl/>
        <w:numPr>
          <w:ilvl w:val="0"/>
          <w:numId w:val="12"/>
        </w:numPr>
        <w:tabs>
          <w:tab w:val="left" w:pos="567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тезисно рассмотреть основополагающие темы и проблемы современной теории и практики государственного и муниципального управления;</w:t>
      </w:r>
    </w:p>
    <w:p w14:paraId="552D3873" w14:textId="77777777" w:rsidR="00FE6631" w:rsidRPr="005D39FB" w:rsidRDefault="00FE6631" w:rsidP="00FE6631">
      <w:pPr>
        <w:widowControl/>
        <w:numPr>
          <w:ilvl w:val="0"/>
          <w:numId w:val="12"/>
        </w:numPr>
        <w:tabs>
          <w:tab w:val="left" w:pos="5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5D39FB">
        <w:rPr>
          <w:sz w:val="24"/>
          <w:szCs w:val="24"/>
        </w:rPr>
        <w:t>развить умения самостоятельного поиска необходимой информации, ее критического обобщения.</w:t>
      </w:r>
    </w:p>
    <w:p w14:paraId="42DB818C" w14:textId="77777777" w:rsidR="00920D08" w:rsidRPr="005D39FB" w:rsidRDefault="00FE6631" w:rsidP="00FE6631">
      <w:pPr>
        <w:ind w:firstLine="527"/>
        <w:rPr>
          <w:sz w:val="24"/>
          <w:szCs w:val="24"/>
        </w:rPr>
      </w:pPr>
      <w:r w:rsidRPr="005D39FB">
        <w:rPr>
          <w:b/>
          <w:sz w:val="24"/>
          <w:szCs w:val="24"/>
          <w:u w:val="single"/>
        </w:rPr>
        <w:lastRenderedPageBreak/>
        <w:t xml:space="preserve"> </w:t>
      </w:r>
      <w:r w:rsidR="007A76D3" w:rsidRPr="005D39FB">
        <w:rPr>
          <w:b/>
          <w:sz w:val="24"/>
          <w:szCs w:val="24"/>
          <w:u w:val="single"/>
        </w:rPr>
        <w:t>Место дисциплины</w:t>
      </w:r>
      <w:r w:rsidR="007A76D3" w:rsidRPr="005D39FB">
        <w:rPr>
          <w:sz w:val="24"/>
          <w:szCs w:val="24"/>
        </w:rPr>
        <w:t>: д</w:t>
      </w:r>
      <w:r w:rsidR="00920D08" w:rsidRPr="005D39FB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7A05B5AB" w14:textId="77777777" w:rsidR="00920D08" w:rsidRPr="005D39FB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8174AD8" w14:textId="77777777" w:rsidR="00920D08" w:rsidRPr="005D39F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t xml:space="preserve">3. </w:t>
      </w:r>
      <w:r w:rsidRPr="005D39F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09F25B2" w14:textId="77777777" w:rsidR="00920D08" w:rsidRPr="005D39F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D39FB">
        <w:rPr>
          <w:sz w:val="24"/>
          <w:szCs w:val="24"/>
        </w:rPr>
        <w:t xml:space="preserve">Общая трудоемкость освоения дисциплины составляет </w:t>
      </w:r>
      <w:r w:rsidR="00FE6631" w:rsidRPr="005D39FB">
        <w:rPr>
          <w:sz w:val="24"/>
          <w:szCs w:val="24"/>
        </w:rPr>
        <w:t>3</w:t>
      </w:r>
      <w:r w:rsidRPr="005D39FB">
        <w:rPr>
          <w:sz w:val="24"/>
          <w:szCs w:val="24"/>
        </w:rPr>
        <w:t xml:space="preserve"> зачетные единицы, </w:t>
      </w:r>
      <w:r w:rsidR="00FE6631" w:rsidRPr="005D39FB">
        <w:rPr>
          <w:sz w:val="24"/>
          <w:szCs w:val="24"/>
        </w:rPr>
        <w:t>108</w:t>
      </w:r>
      <w:r w:rsidRPr="005D39FB">
        <w:rPr>
          <w:sz w:val="24"/>
          <w:szCs w:val="24"/>
        </w:rPr>
        <w:t xml:space="preserve"> академических часа</w:t>
      </w:r>
      <w:r w:rsidRPr="005D39F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7606B7" w14:textId="77777777" w:rsidR="00920D08" w:rsidRPr="005D39F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EEC6749" w14:textId="77777777" w:rsidR="00793A4C" w:rsidRPr="005D39FB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D39FB">
        <w:rPr>
          <w:color w:val="000000"/>
          <w:sz w:val="24"/>
          <w:szCs w:val="24"/>
        </w:rPr>
        <w:t>Очн</w:t>
      </w:r>
      <w:r w:rsidR="00793A4C" w:rsidRPr="005D39FB">
        <w:rPr>
          <w:color w:val="000000"/>
          <w:sz w:val="24"/>
          <w:szCs w:val="24"/>
        </w:rPr>
        <w:t>ая</w:t>
      </w:r>
      <w:r w:rsidRPr="005D39FB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D39FB" w14:paraId="75630DEB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E4315F7" w14:textId="77777777" w:rsidR="00AD3CA3" w:rsidRPr="005D39F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AE7248" w14:textId="77777777" w:rsidR="00AD3CA3" w:rsidRPr="005D39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D39F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D39FB" w14:paraId="5FDCC74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419E16F" w14:textId="77777777" w:rsidR="00AD3CA3" w:rsidRPr="005D39FB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EA6346" w14:textId="77777777" w:rsidR="00AD3CA3" w:rsidRPr="005D39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EF4952" w14:textId="77777777" w:rsidR="00AD3CA3" w:rsidRPr="005D39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D39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D39FB" w14:paraId="66D971A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3D5A544" w14:textId="77777777" w:rsidR="00180109" w:rsidRPr="005D39F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31FD91" w14:textId="77777777" w:rsidR="00180109" w:rsidRPr="005D39FB" w:rsidRDefault="0098249B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50</w:t>
            </w:r>
          </w:p>
        </w:tc>
      </w:tr>
      <w:tr w:rsidR="00AD3CA3" w:rsidRPr="005D39FB" w14:paraId="5D2E4F24" w14:textId="77777777" w:rsidTr="00313C0E">
        <w:tc>
          <w:tcPr>
            <w:tcW w:w="6525" w:type="dxa"/>
            <w:shd w:val="clear" w:color="auto" w:fill="auto"/>
          </w:tcPr>
          <w:p w14:paraId="3EEAD70F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4932CA" w14:textId="77777777" w:rsidR="00AD3CA3" w:rsidRPr="005D39F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D39FB" w14:paraId="79D67B75" w14:textId="77777777" w:rsidTr="00180109">
        <w:tc>
          <w:tcPr>
            <w:tcW w:w="6525" w:type="dxa"/>
            <w:shd w:val="clear" w:color="auto" w:fill="auto"/>
          </w:tcPr>
          <w:p w14:paraId="549EF729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7CCCFD" w14:textId="77777777" w:rsidR="00AD3CA3" w:rsidRPr="005D39FB" w:rsidRDefault="0098249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D0F1BB" w14:textId="77777777" w:rsidR="00AD3CA3" w:rsidRPr="005D39F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AD3CA3" w:rsidRPr="005D39FB" w14:paraId="59987E73" w14:textId="77777777" w:rsidTr="00180109">
        <w:tc>
          <w:tcPr>
            <w:tcW w:w="6525" w:type="dxa"/>
            <w:shd w:val="clear" w:color="auto" w:fill="auto"/>
          </w:tcPr>
          <w:p w14:paraId="344B2041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21350E" w14:textId="77777777" w:rsidR="00AD3CA3" w:rsidRPr="005D39FB" w:rsidRDefault="00AD3CA3" w:rsidP="009824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-/</w:t>
            </w:r>
            <w:r w:rsidR="0098249B" w:rsidRPr="005D39FB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FD32F4" w14:textId="77777777" w:rsidR="00AD3CA3" w:rsidRPr="005D39FB" w:rsidRDefault="00B02B3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-/-</w:t>
            </w:r>
          </w:p>
        </w:tc>
      </w:tr>
      <w:tr w:rsidR="00AD3CA3" w:rsidRPr="005D39FB" w14:paraId="25E51E64" w14:textId="77777777" w:rsidTr="00EC52CF">
        <w:tc>
          <w:tcPr>
            <w:tcW w:w="6525" w:type="dxa"/>
            <w:shd w:val="clear" w:color="auto" w:fill="E0E0E0"/>
          </w:tcPr>
          <w:p w14:paraId="4A37EA60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275497" w14:textId="77777777" w:rsidR="00AD3CA3" w:rsidRPr="005D39FB" w:rsidRDefault="0098249B" w:rsidP="009469D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58</w:t>
            </w:r>
          </w:p>
        </w:tc>
      </w:tr>
      <w:tr w:rsidR="00AD3CA3" w:rsidRPr="005D39FB" w14:paraId="326FCAD9" w14:textId="77777777" w:rsidTr="00E66030">
        <w:tc>
          <w:tcPr>
            <w:tcW w:w="6525" w:type="dxa"/>
            <w:shd w:val="clear" w:color="auto" w:fill="E0E0E0"/>
          </w:tcPr>
          <w:p w14:paraId="61CBADA1" w14:textId="77777777" w:rsidR="00AD3CA3" w:rsidRPr="005D39FB" w:rsidRDefault="00AD3CA3" w:rsidP="009824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Вид промежуточной аттестации (</w:t>
            </w:r>
            <w:r w:rsidR="0098249B" w:rsidRPr="005D39FB">
              <w:rPr>
                <w:b/>
                <w:sz w:val="24"/>
                <w:szCs w:val="24"/>
              </w:rPr>
              <w:t>зачёт</w:t>
            </w:r>
            <w:r w:rsidRPr="005D39FB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D0E861" w14:textId="77777777" w:rsidR="00AD3CA3" w:rsidRPr="005D39FB" w:rsidRDefault="0098249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AD3CA3" w:rsidRPr="005D39FB" w14:paraId="77E408F6" w14:textId="77777777" w:rsidTr="00E7394A">
        <w:tc>
          <w:tcPr>
            <w:tcW w:w="6525" w:type="dxa"/>
            <w:shd w:val="clear" w:color="auto" w:fill="auto"/>
          </w:tcPr>
          <w:p w14:paraId="05C5B91B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D39F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5B0539" w14:textId="77777777" w:rsidR="00AD3CA3" w:rsidRPr="005D39FB" w:rsidRDefault="0098249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AD3CA3" w:rsidRPr="005D39FB" w14:paraId="7F801E8F" w14:textId="77777777" w:rsidTr="00951A1C">
        <w:tc>
          <w:tcPr>
            <w:tcW w:w="6525" w:type="dxa"/>
            <w:shd w:val="clear" w:color="auto" w:fill="auto"/>
          </w:tcPr>
          <w:p w14:paraId="0238BA7C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D39F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556D6ED" w14:textId="77777777" w:rsidR="00AD3CA3" w:rsidRPr="005D39FB" w:rsidRDefault="0098249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AD3CA3" w:rsidRPr="005D39FB" w14:paraId="62313AE4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1214A55" w14:textId="77777777" w:rsidR="00AD3CA3" w:rsidRPr="005D39F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D39FB">
              <w:rPr>
                <w:b/>
                <w:sz w:val="24"/>
                <w:szCs w:val="24"/>
              </w:rPr>
              <w:t>з.е</w:t>
            </w:r>
            <w:proofErr w:type="spellEnd"/>
            <w:r w:rsidRPr="005D39F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52D9EC9" w14:textId="77777777" w:rsidR="00AD3CA3" w:rsidRPr="005D39FB" w:rsidRDefault="0098249B" w:rsidP="009824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108</w:t>
            </w:r>
            <w:r w:rsidR="00AD3CA3" w:rsidRPr="005D39FB">
              <w:rPr>
                <w:sz w:val="24"/>
                <w:szCs w:val="24"/>
              </w:rPr>
              <w:t>/</w:t>
            </w:r>
            <w:r w:rsidRPr="005D39FB">
              <w:rPr>
                <w:sz w:val="24"/>
                <w:szCs w:val="24"/>
              </w:rPr>
              <w:t>3</w:t>
            </w:r>
          </w:p>
        </w:tc>
      </w:tr>
    </w:tbl>
    <w:p w14:paraId="15AD2DAC" w14:textId="77777777" w:rsidR="00793A4C" w:rsidRPr="005D39FB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FBDE817" w14:textId="77777777" w:rsidR="00793A4C" w:rsidRPr="005D39FB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D39FB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5D39FB" w14:paraId="1C84E396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237D9492" w14:textId="77777777" w:rsidR="00793A4C" w:rsidRPr="005D39FB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B97331" w14:textId="77777777" w:rsidR="00793A4C" w:rsidRPr="005D39FB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D39F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5D39FB" w14:paraId="68E0E1E6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311BC197" w14:textId="77777777" w:rsidR="00793A4C" w:rsidRPr="005D39FB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DE9E5E" w14:textId="77777777" w:rsidR="00793A4C" w:rsidRPr="005D39FB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6E2DD3" w14:textId="77777777" w:rsidR="00793A4C" w:rsidRPr="005D39FB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D39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5D39FB" w14:paraId="6B5E5F77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16472420" w14:textId="77777777" w:rsidR="00793A4C" w:rsidRPr="005D39FB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41A4DC" w14:textId="77777777" w:rsidR="00793A4C" w:rsidRPr="005D39FB" w:rsidRDefault="0098249B" w:rsidP="009C172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36</w:t>
            </w:r>
          </w:p>
        </w:tc>
      </w:tr>
      <w:tr w:rsidR="00793A4C" w:rsidRPr="005D39FB" w14:paraId="1D39FF1F" w14:textId="77777777" w:rsidTr="00BF143D">
        <w:tc>
          <w:tcPr>
            <w:tcW w:w="6525" w:type="dxa"/>
            <w:shd w:val="clear" w:color="auto" w:fill="auto"/>
          </w:tcPr>
          <w:p w14:paraId="1E814661" w14:textId="77777777" w:rsidR="00793A4C" w:rsidRPr="005D39FB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75AB50" w14:textId="77777777" w:rsidR="00793A4C" w:rsidRPr="005D39FB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5D39FB" w14:paraId="563D7BAC" w14:textId="77777777" w:rsidTr="00BF143D">
        <w:tc>
          <w:tcPr>
            <w:tcW w:w="6525" w:type="dxa"/>
            <w:shd w:val="clear" w:color="auto" w:fill="auto"/>
          </w:tcPr>
          <w:p w14:paraId="54FD00AF" w14:textId="77777777" w:rsidR="00793A4C" w:rsidRPr="005D39FB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100ACD" w14:textId="77777777" w:rsidR="00793A4C" w:rsidRPr="005D39FB" w:rsidRDefault="0098249B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7B0A0D" w14:textId="77777777" w:rsidR="00793A4C" w:rsidRPr="005D39FB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793A4C" w:rsidRPr="005D39FB" w14:paraId="61EABBD5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0FBE655B" w14:textId="77777777" w:rsidR="00793A4C" w:rsidRPr="005D39FB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430ECE" w14:textId="77777777" w:rsidR="00793A4C" w:rsidRPr="005D39FB" w:rsidRDefault="00793A4C" w:rsidP="009D6C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-/</w:t>
            </w:r>
            <w:r w:rsidR="0098249B" w:rsidRPr="005D39FB">
              <w:rPr>
                <w:sz w:val="24"/>
                <w:szCs w:val="24"/>
              </w:rPr>
              <w:t>1</w:t>
            </w:r>
            <w:r w:rsidR="009D6C6A" w:rsidRPr="005D39F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9BB7E6" w14:textId="77777777" w:rsidR="00793A4C" w:rsidRPr="005D39FB" w:rsidRDefault="00B02B30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-/-</w:t>
            </w:r>
          </w:p>
        </w:tc>
      </w:tr>
      <w:tr w:rsidR="00793A4C" w:rsidRPr="005D39FB" w14:paraId="09CFE4C4" w14:textId="77777777" w:rsidTr="00BF143D">
        <w:tc>
          <w:tcPr>
            <w:tcW w:w="6525" w:type="dxa"/>
            <w:shd w:val="clear" w:color="auto" w:fill="E0E0E0"/>
          </w:tcPr>
          <w:p w14:paraId="0534CCF3" w14:textId="77777777" w:rsidR="00793A4C" w:rsidRPr="005D39FB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A72F56" w14:textId="77777777" w:rsidR="00793A4C" w:rsidRPr="005D39FB" w:rsidRDefault="0098249B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72</w:t>
            </w:r>
          </w:p>
        </w:tc>
      </w:tr>
      <w:tr w:rsidR="00793A4C" w:rsidRPr="005D39FB" w14:paraId="6D622BF9" w14:textId="77777777" w:rsidTr="00BF143D">
        <w:tc>
          <w:tcPr>
            <w:tcW w:w="6525" w:type="dxa"/>
            <w:shd w:val="clear" w:color="auto" w:fill="E0E0E0"/>
          </w:tcPr>
          <w:p w14:paraId="0787E39C" w14:textId="77777777" w:rsidR="00793A4C" w:rsidRPr="005D39FB" w:rsidRDefault="00793A4C" w:rsidP="009824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Вид промежуточной аттестации (</w:t>
            </w:r>
            <w:r w:rsidR="0098249B" w:rsidRPr="005D39FB">
              <w:rPr>
                <w:b/>
                <w:sz w:val="24"/>
                <w:szCs w:val="24"/>
              </w:rPr>
              <w:t>зачёт</w:t>
            </w:r>
            <w:r w:rsidRPr="005D39FB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3339830" w14:textId="77777777" w:rsidR="00793A4C" w:rsidRPr="005D39FB" w:rsidRDefault="0098249B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9D6C6A" w:rsidRPr="005D39FB" w14:paraId="06EA0D3A" w14:textId="77777777" w:rsidTr="00BF143D">
        <w:tc>
          <w:tcPr>
            <w:tcW w:w="6525" w:type="dxa"/>
            <w:shd w:val="clear" w:color="auto" w:fill="auto"/>
          </w:tcPr>
          <w:p w14:paraId="6A3DD4AF" w14:textId="77777777" w:rsidR="009D6C6A" w:rsidRPr="005D39FB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D39F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1153DA0" w14:textId="77777777" w:rsidR="009D6C6A" w:rsidRPr="005D39FB" w:rsidRDefault="0098249B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9D6C6A" w:rsidRPr="005D39FB" w14:paraId="25A5206D" w14:textId="77777777" w:rsidTr="00BF143D">
        <w:tc>
          <w:tcPr>
            <w:tcW w:w="6525" w:type="dxa"/>
            <w:shd w:val="clear" w:color="auto" w:fill="auto"/>
          </w:tcPr>
          <w:p w14:paraId="5C0A2556" w14:textId="77777777" w:rsidR="009D6C6A" w:rsidRPr="005D39FB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D39F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C474816" w14:textId="77777777" w:rsidR="009D6C6A" w:rsidRPr="005D39FB" w:rsidRDefault="0098249B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-</w:t>
            </w:r>
          </w:p>
        </w:tc>
      </w:tr>
      <w:tr w:rsidR="00793A4C" w:rsidRPr="005D39FB" w14:paraId="0B1F4DE3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4AD9C46C" w14:textId="77777777" w:rsidR="00793A4C" w:rsidRPr="005D39FB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D39FB">
              <w:rPr>
                <w:b/>
                <w:sz w:val="24"/>
                <w:szCs w:val="24"/>
              </w:rPr>
              <w:t>з.е</w:t>
            </w:r>
            <w:proofErr w:type="spellEnd"/>
            <w:r w:rsidRPr="005D39F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51405F" w14:textId="77777777" w:rsidR="00793A4C" w:rsidRPr="005D39FB" w:rsidRDefault="0098249B" w:rsidP="009824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108</w:t>
            </w:r>
            <w:r w:rsidR="00793A4C" w:rsidRPr="005D39FB">
              <w:rPr>
                <w:sz w:val="24"/>
                <w:szCs w:val="24"/>
              </w:rPr>
              <w:t>/</w:t>
            </w:r>
            <w:r w:rsidRPr="005D39FB">
              <w:rPr>
                <w:sz w:val="24"/>
                <w:szCs w:val="24"/>
              </w:rPr>
              <w:t>3</w:t>
            </w:r>
          </w:p>
        </w:tc>
      </w:tr>
    </w:tbl>
    <w:p w14:paraId="4AFBBAFB" w14:textId="77777777" w:rsidR="00793A4C" w:rsidRPr="005D39FB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6410DE5" w14:textId="77777777" w:rsidR="00793A4C" w:rsidRPr="005D39FB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8BED471" w14:textId="77777777" w:rsidR="00920D08" w:rsidRPr="005D39F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t>4.СОДЕРЖАНИЕ ДИСЦИПЛИНЫ:</w:t>
      </w:r>
    </w:p>
    <w:p w14:paraId="4BE8F37A" w14:textId="77777777" w:rsidR="00920D08" w:rsidRPr="005D39F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D39F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D39FB">
        <w:rPr>
          <w:b/>
          <w:sz w:val="24"/>
          <w:szCs w:val="24"/>
        </w:rPr>
        <w:t xml:space="preserve">). </w:t>
      </w:r>
    </w:p>
    <w:p w14:paraId="42D1760C" w14:textId="77777777" w:rsidR="00920D08" w:rsidRPr="005D39F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AA8552" w14:textId="77777777" w:rsidR="005B5E17" w:rsidRPr="005D39FB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t xml:space="preserve">4.1 </w:t>
      </w:r>
      <w:r w:rsidRPr="005D39FB">
        <w:rPr>
          <w:b/>
          <w:bCs/>
          <w:sz w:val="24"/>
          <w:szCs w:val="24"/>
        </w:rPr>
        <w:t>Блоки (разделы</w:t>
      </w:r>
      <w:r w:rsidR="0098249B" w:rsidRPr="005D39FB">
        <w:rPr>
          <w:b/>
          <w:bCs/>
          <w:sz w:val="24"/>
          <w:szCs w:val="24"/>
        </w:rPr>
        <w:t>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5D39FB" w14:paraId="744E3B81" w14:textId="77777777" w:rsidTr="009860AF">
        <w:tc>
          <w:tcPr>
            <w:tcW w:w="567" w:type="dxa"/>
          </w:tcPr>
          <w:p w14:paraId="40C98842" w14:textId="77777777" w:rsidR="002825CF" w:rsidRPr="005D39FB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D39F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0E7D345B" w14:textId="77777777" w:rsidR="002825CF" w:rsidRPr="005D39F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D39F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8249B" w:rsidRPr="005D39FB" w14:paraId="0F3D5ADC" w14:textId="77777777" w:rsidTr="007D05EF">
        <w:tc>
          <w:tcPr>
            <w:tcW w:w="567" w:type="dxa"/>
          </w:tcPr>
          <w:p w14:paraId="784DC9C2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818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Государственная и муниципальная служба как профессия</w:t>
            </w:r>
          </w:p>
        </w:tc>
      </w:tr>
      <w:tr w:rsidR="0098249B" w:rsidRPr="005D39FB" w14:paraId="762DF934" w14:textId="77777777" w:rsidTr="007D05EF">
        <w:tc>
          <w:tcPr>
            <w:tcW w:w="567" w:type="dxa"/>
          </w:tcPr>
          <w:p w14:paraId="3FD3711B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1B7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Государственное и муниципальное управление: социальная деятельность и отрасль знания</w:t>
            </w:r>
          </w:p>
        </w:tc>
      </w:tr>
      <w:tr w:rsidR="0098249B" w:rsidRPr="005D39FB" w14:paraId="6F05F0B2" w14:textId="77777777" w:rsidTr="007D05EF">
        <w:tc>
          <w:tcPr>
            <w:tcW w:w="567" w:type="dxa"/>
          </w:tcPr>
          <w:p w14:paraId="5CBE23EB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B19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 xml:space="preserve">Общая теория управления </w:t>
            </w:r>
          </w:p>
        </w:tc>
      </w:tr>
      <w:tr w:rsidR="0098249B" w:rsidRPr="005D39FB" w14:paraId="49505DA4" w14:textId="77777777" w:rsidTr="007D05EF">
        <w:tc>
          <w:tcPr>
            <w:tcW w:w="567" w:type="dxa"/>
          </w:tcPr>
          <w:p w14:paraId="51EFD9B8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7D3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 xml:space="preserve">Этика и культура управления </w:t>
            </w:r>
          </w:p>
        </w:tc>
      </w:tr>
      <w:tr w:rsidR="0098249B" w:rsidRPr="005D39FB" w14:paraId="015C53D5" w14:textId="77777777" w:rsidTr="007D05EF">
        <w:tc>
          <w:tcPr>
            <w:tcW w:w="567" w:type="dxa"/>
          </w:tcPr>
          <w:p w14:paraId="2B253D50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CA5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</w:tr>
      <w:tr w:rsidR="0098249B" w:rsidRPr="005D39FB" w14:paraId="4F4000EB" w14:textId="77777777" w:rsidTr="007D05EF">
        <w:tc>
          <w:tcPr>
            <w:tcW w:w="567" w:type="dxa"/>
          </w:tcPr>
          <w:p w14:paraId="4E08B658" w14:textId="77777777" w:rsidR="0098249B" w:rsidRPr="005D39FB" w:rsidRDefault="0098249B" w:rsidP="0098249B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F01" w14:textId="77777777" w:rsidR="0098249B" w:rsidRPr="005D39FB" w:rsidRDefault="0098249B" w:rsidP="0098249B">
            <w:pPr>
              <w:tabs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Высшие органы государственной власти и управления России</w:t>
            </w:r>
          </w:p>
        </w:tc>
      </w:tr>
    </w:tbl>
    <w:p w14:paraId="6570231E" w14:textId="77777777" w:rsidR="009860AF" w:rsidRPr="005D39FB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A001762" w14:textId="77777777" w:rsidR="00920D08" w:rsidRPr="005D39F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D39F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08DCA25" w14:textId="77777777" w:rsidR="00920D08" w:rsidRPr="005D39FB" w:rsidRDefault="00920D08" w:rsidP="00920D08">
      <w:pPr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Курсовая работа по дисциплине не предусмотрена учебным планом.</w:t>
      </w:r>
    </w:p>
    <w:p w14:paraId="2A90A21E" w14:textId="77777777" w:rsidR="00920D08" w:rsidRPr="005D39F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9A826FA" w14:textId="77777777" w:rsidR="00920D08" w:rsidRPr="005D39F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D39FB">
        <w:rPr>
          <w:b/>
          <w:bCs/>
          <w:caps/>
          <w:sz w:val="24"/>
          <w:szCs w:val="24"/>
        </w:rPr>
        <w:t xml:space="preserve">4.3. </w:t>
      </w:r>
      <w:r w:rsidRPr="005D39F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D39FB">
        <w:rPr>
          <w:b/>
          <w:sz w:val="24"/>
          <w:szCs w:val="24"/>
        </w:rPr>
        <w:t>. Практическая подготовка*.</w:t>
      </w:r>
    </w:p>
    <w:p w14:paraId="12EC02A4" w14:textId="77777777" w:rsidR="00920D08" w:rsidRPr="005D39F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4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D39FB" w14:paraId="46632CC0" w14:textId="77777777" w:rsidTr="0098249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32DFB70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613B176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B112" w14:textId="77777777" w:rsidR="0056393A" w:rsidRPr="005D39F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614C8AB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D39F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D39FB" w14:paraId="7F934FA8" w14:textId="77777777" w:rsidTr="0098249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B8996A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E26546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54329B" w14:textId="77777777" w:rsidR="0056393A" w:rsidRPr="005D39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E2627AA" w14:textId="77777777" w:rsidR="0056393A" w:rsidRPr="005D39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D39F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CCB047" w14:textId="77777777" w:rsidR="0056393A" w:rsidRPr="005D39F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5D39FB" w14:paraId="3673B531" w14:textId="77777777" w:rsidTr="0098249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63E541" w14:textId="77777777" w:rsidR="00B1002C" w:rsidRPr="005D39FB" w:rsidRDefault="0098249B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4</w:t>
            </w:r>
            <w:r w:rsidR="00B1002C" w:rsidRPr="005D39F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5EC6F5" w14:textId="77777777" w:rsidR="00B1002C" w:rsidRPr="005D39FB" w:rsidRDefault="0098249B" w:rsidP="00852A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39FB">
              <w:rPr>
                <w:sz w:val="24"/>
                <w:szCs w:val="24"/>
              </w:rPr>
              <w:t>Этика и культура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35E66" w14:textId="77777777" w:rsidR="00B1002C" w:rsidRPr="005D39FB" w:rsidRDefault="00E96F8E" w:rsidP="00E96F8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п</w:t>
            </w:r>
            <w:r w:rsidR="00B1002C" w:rsidRPr="005D39FB">
              <w:rPr>
                <w:sz w:val="22"/>
                <w:szCs w:val="22"/>
              </w:rPr>
              <w:t>рактическ</w:t>
            </w:r>
            <w:r w:rsidRPr="005D39FB">
              <w:rPr>
                <w:sz w:val="22"/>
                <w:szCs w:val="22"/>
              </w:rPr>
              <w:t>о</w:t>
            </w:r>
            <w:r w:rsidR="00852A3E" w:rsidRPr="005D39FB">
              <w:rPr>
                <w:sz w:val="22"/>
                <w:szCs w:val="22"/>
              </w:rPr>
              <w:t>е</w:t>
            </w:r>
            <w:r w:rsidR="00B1002C" w:rsidRPr="005D39FB">
              <w:rPr>
                <w:sz w:val="22"/>
                <w:szCs w:val="22"/>
              </w:rPr>
              <w:t xml:space="preserve"> заняти</w:t>
            </w:r>
            <w:r w:rsidRPr="005D39FB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F494E24" w14:textId="77777777" w:rsidR="00B1002C" w:rsidRPr="005D39FB" w:rsidRDefault="00E96F8E" w:rsidP="00E96F8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в</w:t>
            </w:r>
            <w:r w:rsidR="00B1002C" w:rsidRPr="005D39FB">
              <w:rPr>
                <w:sz w:val="22"/>
                <w:szCs w:val="22"/>
              </w:rPr>
              <w:t>ыполнение практическ</w:t>
            </w:r>
            <w:r w:rsidRPr="005D39FB">
              <w:rPr>
                <w:sz w:val="22"/>
                <w:szCs w:val="22"/>
              </w:rPr>
              <w:t>ого</w:t>
            </w:r>
            <w:r w:rsidR="00852A3E" w:rsidRPr="005D39FB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479032" w14:textId="77777777" w:rsidR="00B1002C" w:rsidRPr="005D39FB" w:rsidRDefault="00B1002C" w:rsidP="00B1002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860AF" w:rsidRPr="005D39FB" w14:paraId="28685B88" w14:textId="77777777" w:rsidTr="0098249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FAE947" w14:textId="77777777" w:rsidR="009860AF" w:rsidRPr="005D39FB" w:rsidRDefault="0098249B" w:rsidP="0096549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5</w:t>
            </w:r>
            <w:r w:rsidR="009860AF" w:rsidRPr="005D39FB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7D3FF6B" w14:textId="77777777" w:rsidR="009860AF" w:rsidRPr="005D39FB" w:rsidRDefault="0098249B" w:rsidP="009860AF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color w:val="00000A"/>
                <w:sz w:val="22"/>
                <w:szCs w:val="22"/>
                <w:lang w:eastAsia="ru-RU"/>
              </w:rPr>
            </w:pPr>
            <w:r w:rsidRPr="005D39FB">
              <w:rPr>
                <w:sz w:val="24"/>
                <w:szCs w:val="24"/>
              </w:rPr>
              <w:t>Система государственного и муниципального управления России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FA6F4F" w14:textId="77777777" w:rsidR="009860AF" w:rsidRPr="005D39FB" w:rsidRDefault="009860AF" w:rsidP="009860AF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8CEF75" w14:textId="77777777" w:rsidR="009860AF" w:rsidRPr="005D39FB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D39FB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CB3976" w14:textId="77777777" w:rsidR="009860AF" w:rsidRPr="005D39FB" w:rsidRDefault="009860AF" w:rsidP="009860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68C2707" w14:textId="77777777" w:rsidR="00920D08" w:rsidRPr="005D39FB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D39FB">
        <w:rPr>
          <w:b/>
          <w:sz w:val="24"/>
          <w:szCs w:val="24"/>
        </w:rPr>
        <w:t>*</w:t>
      </w:r>
      <w:r w:rsidRPr="005D39F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D39F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9C22158" w14:textId="77777777" w:rsidR="00275F79" w:rsidRPr="005D39FB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785F2B9" w14:textId="77777777" w:rsidR="00920D08" w:rsidRPr="005D39FB" w:rsidRDefault="00920D08" w:rsidP="00920D08">
      <w:pPr>
        <w:spacing w:line="240" w:lineRule="auto"/>
        <w:ind w:firstLine="0"/>
        <w:rPr>
          <w:sz w:val="24"/>
          <w:szCs w:val="24"/>
        </w:rPr>
      </w:pPr>
      <w:r w:rsidRPr="005D39F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8BDA787" w14:textId="77777777" w:rsidR="00920D08" w:rsidRPr="005D39F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ED0DDDA" w14:textId="77777777" w:rsidR="00920D08" w:rsidRPr="005D39FB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D39F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DDBDF0B" w14:textId="77777777" w:rsidR="00920D08" w:rsidRPr="005D39F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D39F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088396" w14:textId="77777777" w:rsidR="00920D08" w:rsidRPr="005D39F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ACDC1F" w14:textId="77777777" w:rsidR="00920D08" w:rsidRPr="005D39FB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D39FB">
        <w:rPr>
          <w:b/>
          <w:bCs/>
          <w:color w:val="000000"/>
          <w:sz w:val="24"/>
          <w:szCs w:val="24"/>
        </w:rPr>
        <w:t>5.2. Темы рефератов</w:t>
      </w:r>
    </w:p>
    <w:p w14:paraId="6E8567CD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Уровни государственного и муниципального управления.</w:t>
      </w:r>
    </w:p>
    <w:p w14:paraId="0EEC1BD0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Президент РФ в системе управления.</w:t>
      </w:r>
    </w:p>
    <w:p w14:paraId="12F3A340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Органы государственной власти на уровне субъекта Федерации.</w:t>
      </w:r>
    </w:p>
    <w:p w14:paraId="27CA99E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Организация управления на уровне муниципальных образований.</w:t>
      </w:r>
    </w:p>
    <w:p w14:paraId="22800479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Ответственность государственных и муниципальных служащих.</w:t>
      </w:r>
    </w:p>
    <w:p w14:paraId="24385499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«Слуги государства» или «слуги руководителя».</w:t>
      </w:r>
    </w:p>
    <w:p w14:paraId="201245BB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Структура и ценностные ориентации постсоветских административно-политических элит.</w:t>
      </w:r>
    </w:p>
    <w:p w14:paraId="7809C9BB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Социальная защищенность государственного и муниципального служащего.</w:t>
      </w:r>
    </w:p>
    <w:p w14:paraId="2A8D10FB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Принципы государственного и муниципального управления.</w:t>
      </w:r>
    </w:p>
    <w:p w14:paraId="00D14561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Государственное и муниципальное управление – наука и искусство.</w:t>
      </w:r>
    </w:p>
    <w:p w14:paraId="775F45B2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 xml:space="preserve">Организационные формы и структуры управления. </w:t>
      </w:r>
    </w:p>
    <w:p w14:paraId="1D01A4F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 xml:space="preserve">Методы решения управленческих проблем и реализации функций менеджмента. </w:t>
      </w:r>
    </w:p>
    <w:p w14:paraId="632375D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 xml:space="preserve">Условия и факторы результативной работы менеджера. Культура и стиль. </w:t>
      </w:r>
    </w:p>
    <w:p w14:paraId="626DBE6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Этические требования в системе управления.</w:t>
      </w:r>
    </w:p>
    <w:p w14:paraId="272F7AAC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 xml:space="preserve">Этика взаимоотношений руководителя и подчиненного. </w:t>
      </w:r>
    </w:p>
    <w:p w14:paraId="6381E3DC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Коммуникативная культура государственного и муниципального служащего.</w:t>
      </w:r>
    </w:p>
    <w:p w14:paraId="090F64CA" w14:textId="77777777" w:rsidR="0098249B" w:rsidRPr="005D39FB" w:rsidRDefault="0098249B" w:rsidP="0098249B">
      <w:pPr>
        <w:ind w:left="207"/>
        <w:rPr>
          <w:sz w:val="24"/>
          <w:szCs w:val="24"/>
        </w:rPr>
      </w:pPr>
    </w:p>
    <w:p w14:paraId="2E9A4225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 xml:space="preserve">Центральные, региональные и местные органы государственного управления, их иерархия, проблемы взаимоотношений. </w:t>
      </w:r>
    </w:p>
    <w:p w14:paraId="6EE85816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Основные направления деятельности в системе государственного управления.</w:t>
      </w:r>
    </w:p>
    <w:p w14:paraId="62882B3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Опыт становления местного самоуправления в России.</w:t>
      </w:r>
    </w:p>
    <w:p w14:paraId="1CEFCF0E" w14:textId="77777777" w:rsidR="0098249B" w:rsidRPr="005D39FB" w:rsidRDefault="0098249B" w:rsidP="0098249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5D39FB">
        <w:rPr>
          <w:sz w:val="24"/>
          <w:szCs w:val="24"/>
        </w:rPr>
        <w:t>Природные, исторические, национальные, социально-демографические, экономические особенности муниципальных образований.</w:t>
      </w:r>
    </w:p>
    <w:p w14:paraId="36E70448" w14:textId="77777777" w:rsidR="00965499" w:rsidRPr="005D39FB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579C20D6" w14:textId="77777777" w:rsidR="00920D08" w:rsidRPr="005D39FB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BA4940D" w14:textId="77777777" w:rsidR="00920D08" w:rsidRPr="005D39FB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D39F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3D07631" w14:textId="77777777" w:rsidR="00920D08" w:rsidRPr="005D39F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F52E382" w14:textId="77777777" w:rsidR="00920D08" w:rsidRPr="005D39F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D39F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5D39FB" w14:paraId="2EEDF01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EEC46C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№</w:t>
            </w:r>
          </w:p>
          <w:p w14:paraId="07F2470B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9C225F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DF8B41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5D39FB" w14:paraId="15A7E497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207406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009EE" w14:textId="77777777" w:rsidR="00920D08" w:rsidRPr="005D39FB" w:rsidRDefault="00920D08" w:rsidP="0098249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Темы 1-</w:t>
            </w:r>
            <w:r w:rsidR="0098249B" w:rsidRPr="005D39FB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59E420" w14:textId="77777777" w:rsidR="00E96F8E" w:rsidRPr="005D39FB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6291726B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Устный опрос</w:t>
            </w:r>
            <w:r w:rsidR="00E96F8E" w:rsidRPr="005D39FB">
              <w:rPr>
                <w:sz w:val="24"/>
                <w:szCs w:val="24"/>
              </w:rPr>
              <w:t>.</w:t>
            </w:r>
            <w:r w:rsidRPr="005D39FB">
              <w:rPr>
                <w:sz w:val="24"/>
                <w:szCs w:val="24"/>
              </w:rPr>
              <w:t xml:space="preserve"> </w:t>
            </w:r>
          </w:p>
          <w:p w14:paraId="00DF6810" w14:textId="77777777" w:rsidR="00920D08" w:rsidRPr="005D39F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sz w:val="24"/>
                <w:szCs w:val="24"/>
              </w:rPr>
              <w:t>Защита реферата</w:t>
            </w:r>
          </w:p>
        </w:tc>
      </w:tr>
    </w:tbl>
    <w:p w14:paraId="64F91FDD" w14:textId="77777777" w:rsidR="00AF286E" w:rsidRPr="005D39F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44850AB" w14:textId="77777777" w:rsidR="002D5301" w:rsidRPr="005D39FB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4B7728" w14:textId="77777777" w:rsidR="00AF286E" w:rsidRPr="005D39FB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D39F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D39FB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B26F480" w14:textId="77777777" w:rsidR="00AF286E" w:rsidRPr="005D39FB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5D39FB" w14:paraId="6DCA14F3" w14:textId="77777777" w:rsidTr="00271EA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7EAA78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E7A83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8EC0EB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8BC7BC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7A36B0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90CB0A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5D39FB" w14:paraId="60915CD8" w14:textId="77777777" w:rsidTr="00271EA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9291B4" w14:textId="77777777" w:rsidR="00AF286E" w:rsidRPr="005D39F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ECA818" w14:textId="77777777" w:rsidR="00AF286E" w:rsidRPr="005D39F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F96462" w14:textId="77777777" w:rsidR="00AF286E" w:rsidRPr="005D39F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8CB7E6" w14:textId="77777777" w:rsidR="00AF286E" w:rsidRPr="005D39F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77EA83" w14:textId="77777777" w:rsidR="00AF286E" w:rsidRPr="005D39FB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C6C9C73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AC12A" w14:textId="77777777" w:rsidR="00AF286E" w:rsidRPr="005D39FB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39F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71EA0" w:rsidRPr="005D39FB" w14:paraId="3E550B9E" w14:textId="77777777" w:rsidTr="00271E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3BC96" w14:textId="77777777" w:rsidR="00271EA0" w:rsidRPr="005D39FB" w:rsidRDefault="00271EA0" w:rsidP="009824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869277" w14:textId="77777777" w:rsidR="00271EA0" w:rsidRPr="005D39FB" w:rsidRDefault="00271EA0" w:rsidP="00271E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Государственная и муниципальная служба: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DE679" w14:textId="77777777" w:rsidR="00271EA0" w:rsidRPr="005D39FB" w:rsidRDefault="00271EA0" w:rsidP="00271EA0">
            <w:pPr>
              <w:keepNext/>
              <w:ind w:firstLine="0"/>
              <w:contextualSpacing/>
              <w:jc w:val="left"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 xml:space="preserve">Е.Е. </w:t>
            </w:r>
            <w:proofErr w:type="spellStart"/>
            <w:r w:rsidRPr="005D39FB">
              <w:rPr>
                <w:color w:val="000000"/>
                <w:sz w:val="22"/>
                <w:szCs w:val="22"/>
              </w:rPr>
              <w:t>Термелева</w:t>
            </w:r>
            <w:proofErr w:type="spellEnd"/>
            <w:r w:rsidRPr="005D39FB">
              <w:rPr>
                <w:color w:val="000000"/>
                <w:sz w:val="22"/>
                <w:szCs w:val="22"/>
              </w:rPr>
              <w:t xml:space="preserve">, А.Я. </w:t>
            </w:r>
            <w:proofErr w:type="spellStart"/>
            <w:r w:rsidRPr="005D39FB">
              <w:rPr>
                <w:color w:val="000000"/>
                <w:sz w:val="22"/>
                <w:szCs w:val="22"/>
              </w:rPr>
              <w:t>Ябарова</w:t>
            </w:r>
            <w:proofErr w:type="spellEnd"/>
            <w:r w:rsidRPr="005D39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FAAEA" w14:textId="77777777" w:rsidR="00271EA0" w:rsidRPr="005D39FB" w:rsidRDefault="00271EA0" w:rsidP="00271E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Самара: Издательство Самарского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CAFB2" w14:textId="77777777" w:rsidR="00271EA0" w:rsidRPr="005D39FB" w:rsidRDefault="00271EA0" w:rsidP="00271E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ED0D96" w14:textId="77777777" w:rsidR="00271EA0" w:rsidRPr="005D39FB" w:rsidRDefault="00271EA0" w:rsidP="00271E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F3019" w14:textId="77777777" w:rsidR="00271EA0" w:rsidRPr="005D39FB" w:rsidRDefault="00271EA0" w:rsidP="0098249B">
            <w:pPr>
              <w:spacing w:line="240" w:lineRule="auto"/>
              <w:ind w:left="0" w:firstLine="0"/>
              <w:rPr>
                <w:color w:val="000000"/>
              </w:rPr>
            </w:pPr>
          </w:p>
        </w:tc>
      </w:tr>
      <w:tr w:rsidR="0098249B" w:rsidRPr="005D39FB" w14:paraId="7C28D191" w14:textId="77777777" w:rsidTr="00271E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B92C0" w14:textId="77777777" w:rsidR="0098249B" w:rsidRPr="005D39FB" w:rsidRDefault="00271EA0" w:rsidP="009824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9AE3C" w14:textId="77777777" w:rsidR="0098249B" w:rsidRPr="005D39FB" w:rsidRDefault="0098249B" w:rsidP="00271EA0">
            <w:pPr>
              <w:keepNext/>
              <w:ind w:firstLine="0"/>
              <w:contextualSpacing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Система государственного и муниципального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E0F82" w14:textId="77777777" w:rsidR="0098249B" w:rsidRPr="005D39FB" w:rsidRDefault="00271EA0" w:rsidP="00271EA0">
            <w:pPr>
              <w:keepNext/>
              <w:ind w:firstLine="0"/>
              <w:contextualSpacing/>
              <w:jc w:val="left"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 xml:space="preserve">Р. Т. </w:t>
            </w:r>
            <w:proofErr w:type="spellStart"/>
            <w:r w:rsidR="0098249B" w:rsidRPr="005D39FB">
              <w:rPr>
                <w:color w:val="000000"/>
                <w:sz w:val="22"/>
                <w:szCs w:val="22"/>
              </w:rPr>
              <w:t>Мухаев</w:t>
            </w:r>
            <w:proofErr w:type="spellEnd"/>
            <w:r w:rsidR="0098249B" w:rsidRPr="005D39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5D4A7" w14:textId="77777777" w:rsidR="0098249B" w:rsidRPr="005D39FB" w:rsidRDefault="005D39FB" w:rsidP="0098249B">
            <w:pPr>
              <w:ind w:firstLine="0"/>
              <w:rPr>
                <w:color w:val="000000"/>
                <w:sz w:val="22"/>
                <w:szCs w:val="22"/>
              </w:rPr>
            </w:pPr>
            <w:hyperlink r:id="rId5" w:history="1">
              <w:proofErr w:type="spellStart"/>
              <w:r w:rsidR="0098249B" w:rsidRPr="005D39FB">
                <w:rPr>
                  <w:color w:val="000000"/>
                  <w:sz w:val="22"/>
                  <w:szCs w:val="22"/>
                </w:rPr>
                <w:t>Юнити</w:t>
              </w:r>
              <w:proofErr w:type="spellEnd"/>
              <w:r w:rsidR="0098249B" w:rsidRPr="005D39FB">
                <w:rPr>
                  <w:color w:val="000000"/>
                  <w:sz w:val="22"/>
                  <w:szCs w:val="22"/>
                </w:rPr>
                <w:t>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BF01F" w14:textId="77777777" w:rsidR="0098249B" w:rsidRPr="005D39FB" w:rsidRDefault="0098249B" w:rsidP="0098249B">
            <w:pPr>
              <w:ind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7ACDA" w14:textId="77777777" w:rsidR="0098249B" w:rsidRPr="005D39FB" w:rsidRDefault="0098249B" w:rsidP="0098249B">
            <w:pPr>
              <w:jc w:val="left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DF0E00" w14:textId="77777777" w:rsidR="0098249B" w:rsidRPr="005D39FB" w:rsidRDefault="005D39FB" w:rsidP="0098249B">
            <w:pPr>
              <w:spacing w:line="240" w:lineRule="auto"/>
              <w:ind w:left="0" w:firstLine="0"/>
              <w:rPr>
                <w:rStyle w:val="a3"/>
              </w:rPr>
            </w:pPr>
            <w:hyperlink r:id="rId6" w:history="1">
              <w:r w:rsidR="0098249B" w:rsidRPr="005D39FB">
                <w:rPr>
                  <w:rStyle w:val="a3"/>
                </w:rPr>
                <w:t>https://biblioclub.ru/</w:t>
              </w:r>
            </w:hyperlink>
          </w:p>
        </w:tc>
      </w:tr>
      <w:tr w:rsidR="0098249B" w:rsidRPr="005D39FB" w14:paraId="7C74DC9F" w14:textId="77777777" w:rsidTr="00271E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C9106" w14:textId="77777777" w:rsidR="0098249B" w:rsidRPr="005D39FB" w:rsidRDefault="00271EA0" w:rsidP="009824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47C02" w14:textId="77777777" w:rsidR="0098249B" w:rsidRPr="005D39FB" w:rsidRDefault="0098249B" w:rsidP="0098249B">
            <w:pPr>
              <w:keepNext/>
              <w:ind w:firstLine="0"/>
              <w:contextualSpacing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Система государственного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6109F" w14:textId="77777777" w:rsidR="0098249B" w:rsidRPr="005D39FB" w:rsidRDefault="00271EA0" w:rsidP="00271EA0">
            <w:pPr>
              <w:keepNext/>
              <w:ind w:firstLine="0"/>
              <w:contextualSpacing/>
              <w:jc w:val="left"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 xml:space="preserve">А. В. </w:t>
            </w:r>
            <w:proofErr w:type="spellStart"/>
            <w:r w:rsidR="0098249B" w:rsidRPr="005D39FB">
              <w:rPr>
                <w:color w:val="000000"/>
                <w:sz w:val="22"/>
                <w:szCs w:val="22"/>
              </w:rPr>
              <w:t>Пикулькин</w:t>
            </w:r>
            <w:proofErr w:type="spellEnd"/>
            <w:r w:rsidR="0098249B" w:rsidRPr="005D39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890EE" w14:textId="77777777" w:rsidR="0098249B" w:rsidRPr="005D39FB" w:rsidRDefault="005D39FB" w:rsidP="0098249B">
            <w:pPr>
              <w:ind w:firstLine="0"/>
              <w:rPr>
                <w:color w:val="000000"/>
                <w:sz w:val="22"/>
                <w:szCs w:val="22"/>
              </w:rPr>
            </w:pPr>
            <w:hyperlink r:id="rId7" w:history="1">
              <w:proofErr w:type="spellStart"/>
              <w:r w:rsidR="0098249B" w:rsidRPr="005D39FB">
                <w:rPr>
                  <w:color w:val="000000"/>
                  <w:sz w:val="22"/>
                  <w:szCs w:val="22"/>
                </w:rPr>
                <w:t>Юнити</w:t>
              </w:r>
              <w:proofErr w:type="spellEnd"/>
              <w:r w:rsidR="0098249B" w:rsidRPr="005D39FB">
                <w:rPr>
                  <w:color w:val="000000"/>
                  <w:sz w:val="22"/>
                  <w:szCs w:val="22"/>
                </w:rPr>
                <w:t>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CED40" w14:textId="77777777" w:rsidR="0098249B" w:rsidRPr="005D39FB" w:rsidRDefault="0098249B" w:rsidP="0098249B">
            <w:pPr>
              <w:ind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69494" w14:textId="77777777" w:rsidR="0098249B" w:rsidRPr="005D39FB" w:rsidRDefault="0098249B" w:rsidP="0098249B">
            <w:pPr>
              <w:jc w:val="left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ED3ED" w14:textId="77777777" w:rsidR="0098249B" w:rsidRPr="005D39FB" w:rsidRDefault="005D39FB" w:rsidP="0098249B">
            <w:pPr>
              <w:spacing w:line="240" w:lineRule="auto"/>
              <w:ind w:left="0" w:firstLine="0"/>
              <w:rPr>
                <w:color w:val="000000"/>
              </w:rPr>
            </w:pPr>
            <w:hyperlink r:id="rId8" w:history="1">
              <w:r w:rsidR="0098249B" w:rsidRPr="005D39FB">
                <w:rPr>
                  <w:rStyle w:val="a3"/>
                </w:rPr>
                <w:t>https://biblioclub.ru/</w:t>
              </w:r>
            </w:hyperlink>
          </w:p>
        </w:tc>
      </w:tr>
      <w:tr w:rsidR="0098249B" w:rsidRPr="005D39FB" w14:paraId="04027022" w14:textId="77777777" w:rsidTr="00271E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40C270" w14:textId="77777777" w:rsidR="0098249B" w:rsidRPr="005D39FB" w:rsidRDefault="00271EA0" w:rsidP="00271EA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39FB">
              <w:rPr>
                <w:color w:val="000000"/>
                <w:sz w:val="22"/>
                <w:szCs w:val="22"/>
              </w:rPr>
              <w:t>4</w:t>
            </w:r>
            <w:r w:rsidR="0098249B" w:rsidRPr="005D39F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01423" w14:textId="77777777" w:rsidR="0098249B" w:rsidRPr="005D39FB" w:rsidRDefault="0098249B" w:rsidP="00271EA0">
            <w:pPr>
              <w:keepNext/>
              <w:ind w:firstLine="0"/>
              <w:contextualSpacing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 xml:space="preserve">Управленческие решения: учебник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14734" w14:textId="77777777" w:rsidR="0098249B" w:rsidRPr="005D39FB" w:rsidRDefault="0098249B" w:rsidP="00271EA0">
            <w:pPr>
              <w:keepNext/>
              <w:ind w:firstLine="0"/>
              <w:contextualSpacing/>
              <w:jc w:val="left"/>
              <w:outlineLvl w:val="3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В. И. Бусов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D54A1D" w14:textId="77777777" w:rsidR="0098249B" w:rsidRPr="005D39FB" w:rsidRDefault="0098249B" w:rsidP="0098249B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5D39FB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92B87" w14:textId="77777777" w:rsidR="0098249B" w:rsidRPr="005D39FB" w:rsidRDefault="0098249B" w:rsidP="009824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D39FB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7B097" w14:textId="77777777" w:rsidR="0098249B" w:rsidRPr="005D39FB" w:rsidRDefault="0098249B" w:rsidP="0098249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E3C76" w14:textId="77777777" w:rsidR="0098249B" w:rsidRPr="005D39FB" w:rsidRDefault="0098249B" w:rsidP="0098249B">
            <w:pPr>
              <w:spacing w:line="240" w:lineRule="auto"/>
              <w:ind w:left="0" w:firstLine="0"/>
              <w:rPr>
                <w:rStyle w:val="a3"/>
              </w:rPr>
            </w:pPr>
            <w:r w:rsidRPr="005D39FB">
              <w:rPr>
                <w:rStyle w:val="a3"/>
              </w:rPr>
              <w:t>https://urait.ru/book/upravlencheskie-resheniya-488770</w:t>
            </w:r>
          </w:p>
        </w:tc>
      </w:tr>
    </w:tbl>
    <w:p w14:paraId="6C948617" w14:textId="77777777" w:rsidR="007948DB" w:rsidRPr="005D39FB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18E913F9" w14:textId="77777777" w:rsidR="007948DB" w:rsidRPr="005D39FB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0AFF56C" w14:textId="77777777" w:rsidR="00920D08" w:rsidRPr="005D39FB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D39F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5D39F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9671264" w14:textId="77777777" w:rsidR="00920D08" w:rsidRPr="005D39FB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2395E38" w14:textId="77777777" w:rsidR="00965499" w:rsidRPr="005D39FB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5D39FB">
        <w:rPr>
          <w:sz w:val="24"/>
          <w:szCs w:val="24"/>
        </w:rPr>
        <w:t>1. Национальная электронная библиотека «НЭБ</w:t>
      </w:r>
      <w:proofErr w:type="gramStart"/>
      <w:r w:rsidRPr="005D39FB">
        <w:rPr>
          <w:sz w:val="24"/>
          <w:szCs w:val="24"/>
        </w:rPr>
        <w:t>».–</w:t>
      </w:r>
      <w:proofErr w:type="gramEnd"/>
      <w:r w:rsidRPr="005D39FB">
        <w:rPr>
          <w:sz w:val="24"/>
          <w:szCs w:val="24"/>
        </w:rPr>
        <w:t xml:space="preserve"> Режим доступа: </w:t>
      </w:r>
      <w:hyperlink r:id="rId9" w:history="1">
        <w:r w:rsidRPr="005D39FB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2DE066A8" w14:textId="77777777" w:rsidR="00965499" w:rsidRPr="005D39FB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5D39FB">
        <w:rPr>
          <w:sz w:val="24"/>
          <w:szCs w:val="24"/>
        </w:rPr>
        <w:t>2. Научная электронная библиотека «</w:t>
      </w:r>
      <w:proofErr w:type="spellStart"/>
      <w:r w:rsidRPr="005D39FB">
        <w:rPr>
          <w:sz w:val="24"/>
          <w:szCs w:val="24"/>
        </w:rPr>
        <w:t>eLibrary</w:t>
      </w:r>
      <w:proofErr w:type="spellEnd"/>
      <w:r w:rsidRPr="005D39FB">
        <w:rPr>
          <w:sz w:val="24"/>
          <w:szCs w:val="24"/>
        </w:rPr>
        <w:t xml:space="preserve">». – Режим доступа: </w:t>
      </w:r>
      <w:hyperlink r:id="rId10" w:history="1">
        <w:r w:rsidRPr="005D39FB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14CF0C7B" w14:textId="77777777" w:rsidR="00965499" w:rsidRPr="005D39FB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5D39FB">
        <w:rPr>
          <w:sz w:val="24"/>
          <w:szCs w:val="24"/>
        </w:rPr>
        <w:lastRenderedPageBreak/>
        <w:t>3. Научная электронная библиотека «</w:t>
      </w:r>
      <w:proofErr w:type="spellStart"/>
      <w:r w:rsidRPr="005D39FB">
        <w:rPr>
          <w:sz w:val="24"/>
          <w:szCs w:val="24"/>
        </w:rPr>
        <w:t>КиберЛенинка</w:t>
      </w:r>
      <w:proofErr w:type="spellEnd"/>
      <w:proofErr w:type="gramStart"/>
      <w:r w:rsidRPr="005D39FB">
        <w:rPr>
          <w:sz w:val="24"/>
          <w:szCs w:val="24"/>
        </w:rPr>
        <w:t>».–</w:t>
      </w:r>
      <w:proofErr w:type="gramEnd"/>
      <w:r w:rsidRPr="005D39FB">
        <w:rPr>
          <w:sz w:val="24"/>
          <w:szCs w:val="24"/>
        </w:rPr>
        <w:t xml:space="preserve"> Режим доступа: </w:t>
      </w:r>
      <w:hyperlink r:id="rId11" w:history="1">
        <w:r w:rsidRPr="005D39FB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661E8F2B" w14:textId="77777777" w:rsidR="00965499" w:rsidRPr="005D39FB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5D39F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5D39FB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3D673F36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D39F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5D39FB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3CF0C53F" w14:textId="77777777" w:rsidR="00CD6CFF" w:rsidRPr="005D39FB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5D39FB">
        <w:rPr>
          <w:sz w:val="24"/>
          <w:szCs w:val="24"/>
        </w:rPr>
        <w:t>6. Электронно-библиотечная система ЭБС «</w:t>
      </w:r>
      <w:proofErr w:type="spellStart"/>
      <w:r w:rsidRPr="005D39FB">
        <w:rPr>
          <w:sz w:val="24"/>
          <w:szCs w:val="24"/>
        </w:rPr>
        <w:t>Юрайт</w:t>
      </w:r>
      <w:proofErr w:type="spellEnd"/>
      <w:r w:rsidRPr="005D39FB">
        <w:rPr>
          <w:sz w:val="24"/>
          <w:szCs w:val="24"/>
        </w:rPr>
        <w:t xml:space="preserve">». – </w:t>
      </w:r>
      <w:r w:rsidR="00CD6CFF" w:rsidRPr="005D39FB">
        <w:rPr>
          <w:sz w:val="24"/>
          <w:szCs w:val="24"/>
        </w:rPr>
        <w:t>Режим доступа:</w:t>
      </w:r>
      <w:r w:rsidR="00CD6CFF" w:rsidRPr="005D39FB">
        <w:t xml:space="preserve"> </w:t>
      </w:r>
      <w:r w:rsidR="00CD6CFF" w:rsidRPr="005D39FB">
        <w:rPr>
          <w:rStyle w:val="a3"/>
          <w:sz w:val="24"/>
          <w:szCs w:val="24"/>
        </w:rPr>
        <w:t>https://urait.ru/</w:t>
      </w:r>
    </w:p>
    <w:p w14:paraId="7BCBD86D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>7. Электронная библиотека ДВИ. – Режим доступа:</w:t>
      </w:r>
      <w:r w:rsidRPr="005D39FB">
        <w:rPr>
          <w:color w:val="0000FF"/>
          <w:sz w:val="24"/>
          <w:szCs w:val="24"/>
          <w:u w:val="single"/>
        </w:rPr>
        <w:t xml:space="preserve"> </w:t>
      </w:r>
      <w:hyperlink r:id="rId14" w:history="1">
        <w:r w:rsidRPr="005D39FB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563AC5EE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>8. Электронно-библиотечная система «Лань». – Режим доступа:</w:t>
      </w:r>
      <w:r w:rsidRPr="005D39FB">
        <w:rPr>
          <w:szCs w:val="24"/>
        </w:rPr>
        <w:t xml:space="preserve"> </w:t>
      </w:r>
      <w:hyperlink r:id="rId15" w:history="1">
        <w:r w:rsidRPr="005D39FB">
          <w:rPr>
            <w:color w:val="0000FF"/>
            <w:sz w:val="24"/>
            <w:szCs w:val="24"/>
            <w:u w:val="single"/>
          </w:rPr>
          <w:t>http://e.lanbook.com</w:t>
        </w:r>
      </w:hyperlink>
      <w:r w:rsidRPr="005D39FB">
        <w:t xml:space="preserve">  </w:t>
      </w:r>
    </w:p>
    <w:p w14:paraId="27C830E0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5D39FB">
        <w:rPr>
          <w:color w:val="0000FF"/>
          <w:sz w:val="24"/>
          <w:u w:val="single"/>
        </w:rPr>
        <w:t xml:space="preserve"> </w:t>
      </w:r>
      <w:hyperlink r:id="rId16" w:history="1">
        <w:r w:rsidRPr="005D39FB">
          <w:rPr>
            <w:color w:val="0000FF"/>
            <w:sz w:val="24"/>
            <w:szCs w:val="24"/>
            <w:u w:val="single"/>
          </w:rPr>
          <w:t>http://IQlib</w:t>
        </w:r>
      </w:hyperlink>
    </w:p>
    <w:p w14:paraId="4607CD0D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7" w:history="1">
        <w:r w:rsidRPr="005D39FB">
          <w:rPr>
            <w:color w:val="0000FF"/>
            <w:sz w:val="24"/>
            <w:u w:val="single"/>
          </w:rPr>
          <w:t>http://window.edu.ru</w:t>
        </w:r>
      </w:hyperlink>
      <w:r w:rsidRPr="005D39FB">
        <w:t xml:space="preserve">  </w:t>
      </w:r>
    </w:p>
    <w:p w14:paraId="34525719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D39FB">
        <w:rPr>
          <w:sz w:val="24"/>
          <w:szCs w:val="24"/>
        </w:rPr>
        <w:t>11. Университетская информационная система России. – Режим доступа:</w:t>
      </w:r>
      <w:r w:rsidRPr="005D39FB">
        <w:rPr>
          <w:color w:val="0000FF"/>
          <w:u w:val="single"/>
        </w:rPr>
        <w:t xml:space="preserve"> </w:t>
      </w:r>
      <w:hyperlink r:id="rId18" w:history="1">
        <w:r w:rsidRPr="005D39FB">
          <w:rPr>
            <w:color w:val="0000FF"/>
            <w:sz w:val="24"/>
            <w:szCs w:val="24"/>
            <w:u w:val="single"/>
          </w:rPr>
          <w:t>http://www.Cir.ru</w:t>
        </w:r>
      </w:hyperlink>
      <w:r w:rsidRPr="005D39FB">
        <w:rPr>
          <w:color w:val="0000FF"/>
          <w:sz w:val="24"/>
          <w:szCs w:val="24"/>
          <w:u w:val="single"/>
        </w:rPr>
        <w:t xml:space="preserve">   </w:t>
      </w:r>
    </w:p>
    <w:p w14:paraId="55E418B9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9" w:history="1">
        <w:r w:rsidRPr="005D39FB">
          <w:rPr>
            <w:color w:val="0000FF"/>
            <w:sz w:val="24"/>
            <w:szCs w:val="24"/>
            <w:u w:val="single"/>
          </w:rPr>
          <w:t>http://www.edu.ru</w:t>
        </w:r>
      </w:hyperlink>
      <w:r w:rsidRPr="005D39FB">
        <w:t xml:space="preserve"> </w:t>
      </w:r>
    </w:p>
    <w:p w14:paraId="2A95455A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D39FB">
        <w:rPr>
          <w:sz w:val="24"/>
          <w:szCs w:val="24"/>
        </w:rPr>
        <w:t xml:space="preserve">13. Справочно-информационный портал. – Режим доступа: </w:t>
      </w:r>
      <w:hyperlink r:id="rId20" w:history="1">
        <w:r w:rsidRPr="005D39FB">
          <w:rPr>
            <w:color w:val="0000FF"/>
            <w:sz w:val="24"/>
            <w:szCs w:val="24"/>
            <w:u w:val="single"/>
          </w:rPr>
          <w:t>http://www.gramota.ru</w:t>
        </w:r>
      </w:hyperlink>
      <w:r w:rsidRPr="005D39FB">
        <w:rPr>
          <w:color w:val="0000FF"/>
          <w:sz w:val="24"/>
          <w:szCs w:val="24"/>
          <w:u w:val="single"/>
        </w:rPr>
        <w:t xml:space="preserve"> </w:t>
      </w:r>
    </w:p>
    <w:p w14:paraId="3B9266DC" w14:textId="77777777" w:rsidR="00965499" w:rsidRPr="005D39FB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5D39FB">
        <w:rPr>
          <w:sz w:val="24"/>
          <w:szCs w:val="24"/>
        </w:rPr>
        <w:t>14.  Электронно-библиотечная система «</w:t>
      </w:r>
      <w:proofErr w:type="spellStart"/>
      <w:r w:rsidRPr="005D39FB">
        <w:rPr>
          <w:sz w:val="24"/>
          <w:szCs w:val="24"/>
        </w:rPr>
        <w:t>IPRbooks</w:t>
      </w:r>
      <w:proofErr w:type="spellEnd"/>
      <w:proofErr w:type="gramStart"/>
      <w:r w:rsidRPr="005D39FB">
        <w:rPr>
          <w:sz w:val="24"/>
          <w:szCs w:val="24"/>
        </w:rPr>
        <w:t>» .</w:t>
      </w:r>
      <w:proofErr w:type="gramEnd"/>
      <w:r w:rsidRPr="005D39FB">
        <w:rPr>
          <w:sz w:val="24"/>
          <w:szCs w:val="24"/>
        </w:rPr>
        <w:t xml:space="preserve"> – Режим доступа:</w:t>
      </w:r>
      <w:r w:rsidRPr="005D39FB">
        <w:t xml:space="preserve"> </w:t>
      </w:r>
      <w:hyperlink r:id="rId21" w:history="1">
        <w:r w:rsidRPr="005D39FB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7A80E59A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2" w:history="1">
        <w:r w:rsidRPr="005D39FB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5D39FB">
        <w:t xml:space="preserve">  </w:t>
      </w:r>
    </w:p>
    <w:p w14:paraId="3DF5436D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D39FB">
        <w:rPr>
          <w:sz w:val="24"/>
          <w:szCs w:val="24"/>
        </w:rPr>
        <w:t xml:space="preserve">16. Библиотеки. – Режим доступа: </w:t>
      </w:r>
      <w:hyperlink r:id="rId23" w:history="1">
        <w:r w:rsidRPr="005D39FB">
          <w:rPr>
            <w:color w:val="0000FF"/>
            <w:sz w:val="24"/>
            <w:szCs w:val="24"/>
            <w:u w:val="single"/>
          </w:rPr>
          <w:t>http://www.sibuk.Nsk.su.Public/Ypr/yp13/07/htm</w:t>
        </w:r>
      </w:hyperlink>
      <w:r w:rsidRPr="005D39FB">
        <w:rPr>
          <w:color w:val="0000FF"/>
          <w:sz w:val="24"/>
          <w:szCs w:val="24"/>
          <w:u w:val="single"/>
        </w:rPr>
        <w:t xml:space="preserve"> </w:t>
      </w:r>
    </w:p>
    <w:p w14:paraId="05287774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7C7B6239" w14:textId="77777777" w:rsidR="00920D08" w:rsidRPr="005D39FB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47410AE" w14:textId="77777777" w:rsidR="00920D08" w:rsidRPr="005D39FB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D39F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3B0B350" w14:textId="77777777" w:rsidR="00920D08" w:rsidRPr="005D39F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CDBBE34" w14:textId="77777777" w:rsidR="00920D08" w:rsidRPr="005D39F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D39FB">
        <w:rPr>
          <w:rFonts w:eastAsia="WenQuanYi Micro Hei"/>
          <w:sz w:val="24"/>
          <w:szCs w:val="24"/>
        </w:rPr>
        <w:t>LibreOffice</w:t>
      </w:r>
      <w:proofErr w:type="spellEnd"/>
      <w:r w:rsidRPr="005D39FB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D39FB">
        <w:rPr>
          <w:rFonts w:eastAsia="WenQuanYi Micro Hei"/>
          <w:sz w:val="24"/>
          <w:szCs w:val="24"/>
        </w:rPr>
        <w:t>)</w:t>
      </w:r>
      <w:proofErr w:type="gramEnd"/>
      <w:r w:rsidRPr="005D39FB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51CCF4C" w14:textId="77777777" w:rsidR="00920D08" w:rsidRPr="005D39F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D495A93" w14:textId="77777777" w:rsidR="00920D08" w:rsidRPr="005D39F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246336" w14:textId="77777777" w:rsidR="00920D08" w:rsidRPr="005D39F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8FEF618" w14:textId="77777777" w:rsidR="009469D6" w:rsidRPr="005D39FB" w:rsidRDefault="009469D6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833CAA3" w14:textId="77777777" w:rsidR="00920D08" w:rsidRPr="005D39F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D39F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5F1B9D7" w14:textId="77777777" w:rsidR="00920D08" w:rsidRPr="005D39FB" w:rsidRDefault="00920D08" w:rsidP="00920D08">
      <w:pPr>
        <w:widowControl/>
        <w:spacing w:line="240" w:lineRule="auto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57332CA" w14:textId="77777777" w:rsidR="00920D08" w:rsidRPr="005D39F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Windows 10 x64</w:t>
      </w:r>
    </w:p>
    <w:p w14:paraId="4F704660" w14:textId="77777777" w:rsidR="00920D08" w:rsidRPr="005D39F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D39FB">
        <w:rPr>
          <w:rFonts w:eastAsia="WenQuanYi Micro Hei"/>
          <w:sz w:val="24"/>
          <w:szCs w:val="24"/>
        </w:rPr>
        <w:t>MicrosoftOffice</w:t>
      </w:r>
      <w:proofErr w:type="spellEnd"/>
      <w:r w:rsidRPr="005D39FB">
        <w:rPr>
          <w:rFonts w:eastAsia="WenQuanYi Micro Hei"/>
          <w:sz w:val="24"/>
          <w:szCs w:val="24"/>
        </w:rPr>
        <w:t xml:space="preserve"> 2016</w:t>
      </w:r>
    </w:p>
    <w:p w14:paraId="2148A64C" w14:textId="77777777" w:rsidR="00920D08" w:rsidRPr="005D39F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D39FB">
        <w:rPr>
          <w:rFonts w:eastAsia="WenQuanYi Micro Hei"/>
          <w:sz w:val="24"/>
          <w:szCs w:val="24"/>
        </w:rPr>
        <w:t>LibreOffice</w:t>
      </w:r>
      <w:proofErr w:type="spellEnd"/>
    </w:p>
    <w:p w14:paraId="7B2067C7" w14:textId="77777777" w:rsidR="00920D08" w:rsidRPr="005D39F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Firefox</w:t>
      </w:r>
    </w:p>
    <w:p w14:paraId="253A4A03" w14:textId="77777777" w:rsidR="00920D08" w:rsidRPr="005D39F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>GIMP</w:t>
      </w:r>
    </w:p>
    <w:p w14:paraId="48360D5C" w14:textId="77777777" w:rsidR="005B5E17" w:rsidRPr="005D39FB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CAB6C12" w14:textId="77777777" w:rsidR="009469D6" w:rsidRPr="005D39FB" w:rsidRDefault="009469D6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75DCCBA" w14:textId="77777777" w:rsidR="00920D08" w:rsidRPr="005D39F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D39F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483BB69" w14:textId="77777777" w:rsidR="00965499" w:rsidRPr="005D39FB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5D39FB">
        <w:rPr>
          <w:sz w:val="24"/>
          <w:szCs w:val="24"/>
        </w:rPr>
        <w:t>1. «Информационно-правовой портал «</w:t>
      </w:r>
      <w:proofErr w:type="spellStart"/>
      <w:r w:rsidRPr="005D39FB">
        <w:rPr>
          <w:sz w:val="24"/>
          <w:szCs w:val="24"/>
        </w:rPr>
        <w:t>Гарант.Ру</w:t>
      </w:r>
      <w:proofErr w:type="spellEnd"/>
      <w:r w:rsidRPr="005D39FB">
        <w:rPr>
          <w:sz w:val="24"/>
          <w:szCs w:val="24"/>
        </w:rPr>
        <w:t xml:space="preserve">». – Режим доступа: </w:t>
      </w:r>
      <w:hyperlink r:id="rId24" w:history="1">
        <w:r w:rsidRPr="005D39FB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6CB97BB1" w14:textId="77777777" w:rsidR="00965499" w:rsidRPr="005D39FB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5D39FB">
        <w:rPr>
          <w:rFonts w:eastAsia="WenQuanYi Micro Hei"/>
          <w:sz w:val="24"/>
          <w:szCs w:val="24"/>
        </w:rPr>
        <w:t xml:space="preserve">2. </w:t>
      </w:r>
      <w:r w:rsidRPr="005D39FB">
        <w:rPr>
          <w:sz w:val="24"/>
          <w:szCs w:val="24"/>
        </w:rPr>
        <w:t>Информационно</w:t>
      </w:r>
      <w:r w:rsidRPr="005D39FB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5D39FB">
        <w:rPr>
          <w:sz w:val="24"/>
          <w:szCs w:val="24"/>
        </w:rPr>
        <w:t>–</w:t>
      </w:r>
      <w:r w:rsidR="003111F6" w:rsidRPr="005D39FB">
        <w:rPr>
          <w:sz w:val="24"/>
          <w:szCs w:val="24"/>
        </w:rPr>
        <w:t>– Режим доступа:</w:t>
      </w:r>
      <w:r w:rsidRPr="005D39FB">
        <w:rPr>
          <w:sz w:val="24"/>
          <w:szCs w:val="24"/>
        </w:rPr>
        <w:t xml:space="preserve"> </w:t>
      </w:r>
      <w:hyperlink r:id="rId25" w:history="1">
        <w:r w:rsidRPr="005D39FB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5D39FB">
        <w:rPr>
          <w:rFonts w:eastAsia="WenQuanYi Micro Hei"/>
          <w:sz w:val="24"/>
          <w:szCs w:val="24"/>
        </w:rPr>
        <w:t xml:space="preserve"> </w:t>
      </w:r>
    </w:p>
    <w:p w14:paraId="22CB1942" w14:textId="77777777" w:rsidR="00965499" w:rsidRPr="005D39FB" w:rsidRDefault="00965499" w:rsidP="00965499">
      <w:pPr>
        <w:spacing w:line="240" w:lineRule="auto"/>
        <w:ind w:firstLine="244"/>
        <w:jc w:val="left"/>
      </w:pPr>
      <w:r w:rsidRPr="005D39FB">
        <w:rPr>
          <w:sz w:val="24"/>
          <w:szCs w:val="24"/>
        </w:rPr>
        <w:lastRenderedPageBreak/>
        <w:t xml:space="preserve">3. Сайт федеральной службы государственной статистики РФ. – Режим доступа: </w:t>
      </w:r>
      <w:hyperlink r:id="rId26" w:history="1">
        <w:r w:rsidRPr="005D39FB">
          <w:rPr>
            <w:color w:val="0000FF"/>
            <w:sz w:val="24"/>
            <w:szCs w:val="24"/>
            <w:u w:val="single"/>
          </w:rPr>
          <w:t>www.gks.ru</w:t>
        </w:r>
      </w:hyperlink>
      <w:r w:rsidRPr="005D39FB">
        <w:t xml:space="preserve">  </w:t>
      </w:r>
    </w:p>
    <w:p w14:paraId="6494B870" w14:textId="77777777" w:rsidR="00965499" w:rsidRPr="005D39FB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5D39FB">
        <w:rPr>
          <w:sz w:val="24"/>
          <w:szCs w:val="24"/>
        </w:rPr>
        <w:t>4.</w:t>
      </w:r>
      <w:r w:rsidRPr="005D39FB">
        <w:t xml:space="preserve"> </w:t>
      </w:r>
      <w:r w:rsidRPr="005D39FB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7" w:history="1">
        <w:r w:rsidRPr="005D39FB">
          <w:rPr>
            <w:color w:val="0000FF"/>
            <w:sz w:val="24"/>
            <w:szCs w:val="24"/>
            <w:u w:val="single"/>
          </w:rPr>
          <w:t>www.gov.ru</w:t>
        </w:r>
      </w:hyperlink>
      <w:r w:rsidRPr="005D39FB">
        <w:rPr>
          <w:color w:val="0000FF"/>
          <w:sz w:val="24"/>
          <w:szCs w:val="24"/>
          <w:u w:val="single"/>
        </w:rPr>
        <w:t xml:space="preserve"> </w:t>
      </w:r>
    </w:p>
    <w:p w14:paraId="38749B1F" w14:textId="77777777" w:rsidR="004E6F0D" w:rsidRPr="005D39FB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6C6FC675" w14:textId="77777777" w:rsidR="004E6F0D" w:rsidRPr="005D39FB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171D5A50" w14:textId="77777777" w:rsidR="00920D08" w:rsidRPr="005D39FB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D39FB">
        <w:rPr>
          <w:b/>
          <w:bCs/>
          <w:sz w:val="24"/>
          <w:szCs w:val="24"/>
        </w:rPr>
        <w:t xml:space="preserve">10. </w:t>
      </w:r>
      <w:r w:rsidRPr="005D39F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C1E6070" w14:textId="77777777" w:rsidR="005B5E17" w:rsidRPr="005D39FB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4669D6E" w14:textId="77777777" w:rsidR="00920D08" w:rsidRPr="005D39F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D39F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B2384A" w14:textId="77777777" w:rsidR="00920D08" w:rsidRPr="005D39F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D39F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32632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D39F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6314F9"/>
    <w:multiLevelType w:val="hybridMultilevel"/>
    <w:tmpl w:val="78D2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07F9"/>
    <w:multiLevelType w:val="hybridMultilevel"/>
    <w:tmpl w:val="3990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7BED"/>
    <w:multiLevelType w:val="hybridMultilevel"/>
    <w:tmpl w:val="FB4C19B8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9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71B9"/>
    <w:rsid w:val="00180109"/>
    <w:rsid w:val="002668FA"/>
    <w:rsid w:val="00271EA0"/>
    <w:rsid w:val="00275F79"/>
    <w:rsid w:val="002825CF"/>
    <w:rsid w:val="002D5301"/>
    <w:rsid w:val="003111F6"/>
    <w:rsid w:val="003129F5"/>
    <w:rsid w:val="003922E8"/>
    <w:rsid w:val="00395969"/>
    <w:rsid w:val="003C166D"/>
    <w:rsid w:val="004B1441"/>
    <w:rsid w:val="004E6F0D"/>
    <w:rsid w:val="004F1419"/>
    <w:rsid w:val="00555F6C"/>
    <w:rsid w:val="0056393A"/>
    <w:rsid w:val="005B5E17"/>
    <w:rsid w:val="005C5E60"/>
    <w:rsid w:val="005D39FB"/>
    <w:rsid w:val="006E7CAD"/>
    <w:rsid w:val="0079304E"/>
    <w:rsid w:val="00793A4C"/>
    <w:rsid w:val="007948DB"/>
    <w:rsid w:val="007A76D3"/>
    <w:rsid w:val="007D20D8"/>
    <w:rsid w:val="007E2A7B"/>
    <w:rsid w:val="00852A3E"/>
    <w:rsid w:val="008B761E"/>
    <w:rsid w:val="00920D08"/>
    <w:rsid w:val="009469D6"/>
    <w:rsid w:val="0095632D"/>
    <w:rsid w:val="00965499"/>
    <w:rsid w:val="0098249B"/>
    <w:rsid w:val="009860AF"/>
    <w:rsid w:val="009C1727"/>
    <w:rsid w:val="009C40D4"/>
    <w:rsid w:val="009D6C6A"/>
    <w:rsid w:val="00A01BEF"/>
    <w:rsid w:val="00A648A8"/>
    <w:rsid w:val="00AD3CA3"/>
    <w:rsid w:val="00AF286E"/>
    <w:rsid w:val="00B02B30"/>
    <w:rsid w:val="00B1002C"/>
    <w:rsid w:val="00B32455"/>
    <w:rsid w:val="00CB4E05"/>
    <w:rsid w:val="00CD6CFF"/>
    <w:rsid w:val="00CE63A9"/>
    <w:rsid w:val="00E23B51"/>
    <w:rsid w:val="00E96F8E"/>
    <w:rsid w:val="00ED159B"/>
    <w:rsid w:val="00F60CF5"/>
    <w:rsid w:val="00FB6600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356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http://www.directmedia.ru/pub_2438_yuniti_dana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s://cyberleninka.ru/" TargetMode="External"/><Relationship Id="rId24" Type="http://schemas.openxmlformats.org/officeDocument/2006/relationships/hyperlink" Target="https://www.garant.ru/" TargetMode="External"/><Relationship Id="rId5" Type="http://schemas.openxmlformats.org/officeDocument/2006/relationships/hyperlink" Target="http://www.directmedia.ru/pub_2438_yuniti_dana/" TargetMode="Externa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5</cp:revision>
  <cp:lastPrinted>2020-11-13T10:48:00Z</cp:lastPrinted>
  <dcterms:created xsi:type="dcterms:W3CDTF">2022-04-01T02:24:00Z</dcterms:created>
  <dcterms:modified xsi:type="dcterms:W3CDTF">2022-04-01T20:16:00Z</dcterms:modified>
</cp:coreProperties>
</file>